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5FCA" w:rsidRDefault="005E5FCA" w:rsidP="00FD113A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057C0" w:rsidRDefault="00F057C0" w:rsidP="00FD113A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057C0" w:rsidRDefault="00F057C0" w:rsidP="00FD113A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057C0" w:rsidRDefault="00F057C0" w:rsidP="00FD113A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75389" w:rsidRDefault="00A75389" w:rsidP="00A75389">
      <w:pPr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A75389" w:rsidRDefault="001041EF" w:rsidP="00A75389">
      <w:pPr>
        <w:jc w:val="center"/>
        <w:rPr>
          <w:sz w:val="20"/>
          <w:szCs w:val="2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1pt;margin-top:59pt;width:62.45pt;height:54.95pt;z-index:251658240;mso-wrap-distance-left:9.05pt;mso-wrap-distance-right:9.05pt" filled="t">
            <v:fill color2="black"/>
            <v:imagedata r:id="rId8" o:title=""/>
            <w10:wrap type="topAndBottom"/>
          </v:shape>
          <o:OLEObject Type="Embed" ProgID="PBrush" ShapeID="_x0000_s1026" DrawAspect="Content" ObjectID="_1789279069" r:id="rId9"/>
        </w:object>
      </w:r>
      <w:bookmarkStart w:id="0" w:name="Par37"/>
      <w:bookmarkEnd w:id="0"/>
      <w:r w:rsidR="00A75389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F057C0" w:rsidRPr="006C2CFC" w:rsidRDefault="00F057C0" w:rsidP="00F057C0">
      <w:pPr>
        <w:ind w:right="-142"/>
        <w:jc w:val="right"/>
        <w:rPr>
          <w:sz w:val="28"/>
          <w:szCs w:val="28"/>
        </w:rPr>
      </w:pPr>
      <w:r w:rsidRPr="006C2CFC">
        <w:rPr>
          <w:sz w:val="28"/>
          <w:szCs w:val="28"/>
        </w:rPr>
        <w:t>ПРОЕКТ</w:t>
      </w:r>
    </w:p>
    <w:p w:rsidR="00F057C0" w:rsidRDefault="00F057C0" w:rsidP="00F057C0">
      <w:pPr>
        <w:ind w:right="-142"/>
        <w:rPr>
          <w:b/>
          <w:sz w:val="28"/>
          <w:szCs w:val="28"/>
        </w:rPr>
      </w:pPr>
    </w:p>
    <w:p w:rsidR="00F057C0" w:rsidRDefault="00F057C0" w:rsidP="00F057C0">
      <w:pPr>
        <w:ind w:right="-142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856"/>
      </w:tblGrid>
      <w:tr w:rsidR="00A75389" w:rsidRPr="00CC297C" w:rsidTr="00A75389">
        <w:tc>
          <w:tcPr>
            <w:tcW w:w="4855" w:type="dxa"/>
            <w:hideMark/>
          </w:tcPr>
          <w:p w:rsidR="00A75389" w:rsidRDefault="00A75389" w:rsidP="00A75389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A75389" w:rsidRDefault="00A75389" w:rsidP="00A75389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A75389" w:rsidRDefault="00A75389" w:rsidP="00A75389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«Муниципальный округ</w:t>
            </w:r>
          </w:p>
          <w:p w:rsidR="00A75389" w:rsidRDefault="00A75389" w:rsidP="00A75389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Вавожский район</w:t>
            </w:r>
          </w:p>
          <w:p w:rsidR="00A75389" w:rsidRDefault="00A75389" w:rsidP="00A75389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Удмуртской Республики»</w:t>
            </w:r>
          </w:p>
          <w:p w:rsidR="00A75389" w:rsidRDefault="00A75389" w:rsidP="00A75389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      Интернациональная ул., д..45а, с.Вавож</w:t>
            </w:r>
          </w:p>
          <w:p w:rsidR="00A75389" w:rsidRDefault="00A75389" w:rsidP="00A75389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Удмуртская Республика, 427310</w:t>
            </w:r>
          </w:p>
          <w:p w:rsidR="00A75389" w:rsidRDefault="00A75389" w:rsidP="00A75389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Тел./факс (34155) 21484</w:t>
            </w:r>
          </w:p>
          <w:p w:rsidR="00A75389" w:rsidRDefault="00A75389" w:rsidP="00A75389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  <w:lang w:val="en-US"/>
              </w:rPr>
              <w:t>-mail: mail@vav.udmr.ru</w:t>
            </w:r>
          </w:p>
        </w:tc>
        <w:tc>
          <w:tcPr>
            <w:tcW w:w="4856" w:type="dxa"/>
            <w:hideMark/>
          </w:tcPr>
          <w:p w:rsidR="00A75389" w:rsidRDefault="00A75389" w:rsidP="00A75389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«Удмурт Элькунысь</w:t>
            </w:r>
          </w:p>
          <w:p w:rsidR="00A75389" w:rsidRDefault="00A75389" w:rsidP="00A75389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Вавож  ёрос муниципал округ»</w:t>
            </w:r>
          </w:p>
          <w:p w:rsidR="00A75389" w:rsidRDefault="00A75389" w:rsidP="00A75389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муниципал кылдытэтлэн</w:t>
            </w:r>
          </w:p>
          <w:p w:rsidR="00A75389" w:rsidRDefault="00A75389" w:rsidP="00A75389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АДМИНИСТРАЦИЕЗ</w:t>
            </w:r>
          </w:p>
          <w:p w:rsidR="00A75389" w:rsidRDefault="00A75389" w:rsidP="00A75389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Интернациональной ур., 45а юрт, Вавож  черкогурт</w:t>
            </w:r>
          </w:p>
          <w:p w:rsidR="00A75389" w:rsidRDefault="00A75389" w:rsidP="00A75389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Вавож ёрос, Удмурт Элькун, 427310</w:t>
            </w:r>
          </w:p>
          <w:p w:rsidR="00A75389" w:rsidRDefault="00A75389" w:rsidP="00A75389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Тел. /факс (34155)21484</w:t>
            </w:r>
          </w:p>
          <w:p w:rsidR="00A75389" w:rsidRDefault="00A75389" w:rsidP="00A75389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  <w:lang w:val="en-US"/>
              </w:rPr>
              <w:t>-mail: mail@vav.udmr.ru</w:t>
            </w:r>
          </w:p>
        </w:tc>
      </w:tr>
    </w:tbl>
    <w:p w:rsidR="00A75389" w:rsidRDefault="00A75389" w:rsidP="00A75389">
      <w:pPr>
        <w:rPr>
          <w:sz w:val="18"/>
          <w:szCs w:val="18"/>
          <w:lang w:val="en-US"/>
        </w:rPr>
      </w:pPr>
    </w:p>
    <w:p w:rsidR="00A75389" w:rsidRDefault="00A75389" w:rsidP="00A75389">
      <w:pPr>
        <w:rPr>
          <w:sz w:val="18"/>
          <w:szCs w:val="18"/>
          <w:lang w:val="en-US"/>
        </w:rPr>
      </w:pPr>
    </w:p>
    <w:p w:rsidR="00A75389" w:rsidRDefault="00A75389" w:rsidP="00A75389">
      <w:pPr>
        <w:rPr>
          <w:sz w:val="18"/>
          <w:szCs w:val="18"/>
          <w:lang w:val="en-US"/>
        </w:rPr>
      </w:pPr>
    </w:p>
    <w:p w:rsidR="00A75389" w:rsidRDefault="00A75389" w:rsidP="00A75389">
      <w:pPr>
        <w:rPr>
          <w:sz w:val="18"/>
          <w:szCs w:val="18"/>
          <w:lang w:val="en-US"/>
        </w:rPr>
      </w:pPr>
    </w:p>
    <w:p w:rsidR="00A75389" w:rsidRDefault="00A75389" w:rsidP="00A75389">
      <w:pPr>
        <w:numPr>
          <w:ilvl w:val="0"/>
          <w:numId w:val="2"/>
        </w:numPr>
        <w:jc w:val="center"/>
        <w:rPr>
          <w:b/>
          <w:sz w:val="28"/>
          <w:szCs w:val="28"/>
          <w:lang w:val="en-US"/>
        </w:rPr>
      </w:pPr>
    </w:p>
    <w:p w:rsidR="00A75389" w:rsidRDefault="00A75389" w:rsidP="00A75389">
      <w:pPr>
        <w:numPr>
          <w:ilvl w:val="0"/>
          <w:numId w:val="2"/>
        </w:numPr>
        <w:jc w:val="center"/>
        <w:rPr>
          <w:b/>
          <w:sz w:val="28"/>
          <w:szCs w:val="28"/>
          <w:lang w:val="en-US"/>
        </w:rPr>
      </w:pPr>
    </w:p>
    <w:p w:rsidR="00A75389" w:rsidRDefault="00A75389" w:rsidP="00A75389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75389" w:rsidRDefault="00A75389" w:rsidP="00A75389">
      <w:pPr>
        <w:numPr>
          <w:ilvl w:val="0"/>
          <w:numId w:val="2"/>
        </w:numPr>
        <w:tabs>
          <w:tab w:val="left" w:pos="0"/>
        </w:tabs>
        <w:ind w:right="-142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A75389" w:rsidRPr="00D57439" w:rsidRDefault="00A75389" w:rsidP="008C6B04">
      <w:pPr>
        <w:tabs>
          <w:tab w:val="left" w:pos="0"/>
        </w:tabs>
        <w:ind w:right="-142"/>
        <w:jc w:val="center"/>
        <w:rPr>
          <w:rFonts w:eastAsia="Calibri"/>
          <w:b/>
          <w:sz w:val="26"/>
          <w:szCs w:val="26"/>
        </w:rPr>
      </w:pPr>
      <w:r w:rsidRPr="00D57439">
        <w:rPr>
          <w:rFonts w:eastAsia="Calibri"/>
          <w:sz w:val="26"/>
          <w:szCs w:val="26"/>
        </w:rPr>
        <w:t>___</w:t>
      </w:r>
      <w:r w:rsidR="00D57439">
        <w:rPr>
          <w:rFonts w:eastAsia="Calibri"/>
          <w:sz w:val="26"/>
          <w:szCs w:val="26"/>
        </w:rPr>
        <w:t>___</w:t>
      </w:r>
      <w:r w:rsidRPr="00D57439">
        <w:rPr>
          <w:rFonts w:eastAsia="Calibri"/>
          <w:sz w:val="26"/>
          <w:szCs w:val="26"/>
        </w:rPr>
        <w:t>_________2024</w:t>
      </w:r>
      <w:r w:rsidRPr="00D57439">
        <w:rPr>
          <w:rFonts w:eastAsia="Calibri"/>
          <w:sz w:val="26"/>
          <w:szCs w:val="26"/>
        </w:rPr>
        <w:tab/>
        <w:t xml:space="preserve">                   с. Вавож</w:t>
      </w:r>
      <w:r w:rsidRPr="00D57439">
        <w:rPr>
          <w:rFonts w:eastAsia="Calibri"/>
          <w:sz w:val="26"/>
          <w:szCs w:val="26"/>
        </w:rPr>
        <w:tab/>
      </w:r>
      <w:r w:rsidRPr="00D57439">
        <w:rPr>
          <w:rFonts w:eastAsia="Calibri"/>
          <w:sz w:val="26"/>
          <w:szCs w:val="26"/>
        </w:rPr>
        <w:tab/>
        <w:t xml:space="preserve">                № ______</w:t>
      </w:r>
      <w:r w:rsidR="00D57439">
        <w:rPr>
          <w:rFonts w:eastAsia="Calibri"/>
          <w:sz w:val="26"/>
          <w:szCs w:val="26"/>
        </w:rPr>
        <w:t>__</w:t>
      </w:r>
      <w:r w:rsidRPr="00D57439">
        <w:rPr>
          <w:rFonts w:eastAsia="Calibri"/>
          <w:sz w:val="26"/>
          <w:szCs w:val="26"/>
        </w:rPr>
        <w:t>__</w:t>
      </w:r>
    </w:p>
    <w:p w:rsidR="00A75389" w:rsidRDefault="00A75389" w:rsidP="00A75389">
      <w:pPr>
        <w:rPr>
          <w:b/>
          <w:sz w:val="28"/>
          <w:szCs w:val="28"/>
        </w:rPr>
      </w:pPr>
    </w:p>
    <w:p w:rsidR="00A75389" w:rsidRDefault="00A75389" w:rsidP="00A75389">
      <w:pPr>
        <w:rPr>
          <w:b/>
          <w:sz w:val="28"/>
          <w:szCs w:val="28"/>
        </w:rPr>
      </w:pPr>
    </w:p>
    <w:p w:rsidR="00A75389" w:rsidRPr="008C6B04" w:rsidRDefault="00A75389" w:rsidP="00A75389">
      <w:pPr>
        <w:jc w:val="center"/>
        <w:rPr>
          <w:b/>
          <w:sz w:val="26"/>
          <w:szCs w:val="26"/>
        </w:rPr>
      </w:pPr>
      <w:r w:rsidRPr="008C6B04">
        <w:rPr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на 2025 год </w:t>
      </w:r>
      <w:r w:rsidR="00CC297C">
        <w:rPr>
          <w:b/>
          <w:sz w:val="26"/>
          <w:szCs w:val="26"/>
        </w:rPr>
        <w:t>при осуществлении</w:t>
      </w:r>
      <w:r w:rsidRPr="008C6B04">
        <w:rPr>
          <w:b/>
          <w:sz w:val="26"/>
          <w:szCs w:val="26"/>
        </w:rPr>
        <w:t xml:space="preserve"> муниципального земельного контроля </w:t>
      </w:r>
      <w:r w:rsidR="00F4249A" w:rsidRPr="008C6B04">
        <w:rPr>
          <w:b/>
          <w:sz w:val="26"/>
          <w:szCs w:val="26"/>
        </w:rPr>
        <w:t xml:space="preserve">на территории </w:t>
      </w:r>
      <w:r w:rsidRPr="008C6B04">
        <w:rPr>
          <w:b/>
          <w:sz w:val="26"/>
          <w:szCs w:val="26"/>
        </w:rPr>
        <w:t>муниципального образования «Муниципальный округ Вавожский район Удмуртской Республики»</w:t>
      </w:r>
    </w:p>
    <w:p w:rsidR="00A75389" w:rsidRPr="008C6B04" w:rsidRDefault="00A75389" w:rsidP="00A75389">
      <w:pPr>
        <w:spacing w:line="276" w:lineRule="auto"/>
        <w:jc w:val="both"/>
        <w:rPr>
          <w:sz w:val="26"/>
          <w:szCs w:val="26"/>
        </w:rPr>
      </w:pPr>
    </w:p>
    <w:p w:rsidR="00A75389" w:rsidRPr="008C6B04" w:rsidRDefault="00A75389" w:rsidP="00A7538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C6B04">
        <w:rPr>
          <w:sz w:val="26"/>
          <w:szCs w:val="26"/>
        </w:rPr>
        <w:t xml:space="preserve">         В соответствии с Федеральным </w:t>
      </w:r>
      <w:hyperlink r:id="rId10" w:history="1">
        <w:r w:rsidRPr="008C6B04">
          <w:rPr>
            <w:rStyle w:val="a8"/>
            <w:color w:val="auto"/>
            <w:sz w:val="26"/>
            <w:szCs w:val="26"/>
            <w:u w:val="none"/>
          </w:rPr>
          <w:t>законом</w:t>
        </w:r>
      </w:hyperlink>
      <w:r w:rsidRPr="008C6B04">
        <w:rPr>
          <w:sz w:val="26"/>
          <w:szCs w:val="26"/>
        </w:rPr>
        <w:t xml:space="preserve"> от 31 июля 2020 года  № 248-ФЗ «О государственном контроле (надзоре) и муниципальном контроле в Российской Федерации»,</w:t>
      </w:r>
      <w:r w:rsidRPr="008C6B04">
        <w:rPr>
          <w:b/>
          <w:sz w:val="26"/>
          <w:szCs w:val="26"/>
        </w:rPr>
        <w:t xml:space="preserve"> </w:t>
      </w:r>
      <w:r w:rsidRPr="008C6B04">
        <w:rPr>
          <w:sz w:val="26"/>
          <w:szCs w:val="26"/>
        </w:rPr>
        <w:t>и 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</w:t>
      </w:r>
      <w:r w:rsidR="00312CF5" w:rsidRPr="008C6B04">
        <w:rPr>
          <w:sz w:val="26"/>
          <w:szCs w:val="26"/>
        </w:rPr>
        <w:t xml:space="preserve">вом муниципального образования </w:t>
      </w:r>
      <w:r w:rsidRPr="008C6B04">
        <w:rPr>
          <w:sz w:val="26"/>
          <w:szCs w:val="26"/>
        </w:rPr>
        <w:t>«</w:t>
      </w:r>
      <w:r w:rsidRPr="008C6B04">
        <w:rPr>
          <w:kern w:val="2"/>
          <w:sz w:val="26"/>
          <w:szCs w:val="26"/>
        </w:rPr>
        <w:t>Муниципальный округ Вавожский район Удмуртской Республики»</w:t>
      </w:r>
      <w:r w:rsidR="008C6B04" w:rsidRPr="008C6B04">
        <w:rPr>
          <w:sz w:val="26"/>
          <w:szCs w:val="26"/>
        </w:rPr>
        <w:t xml:space="preserve">, </w:t>
      </w:r>
      <w:r w:rsidRPr="008C6B04">
        <w:rPr>
          <w:b/>
          <w:sz w:val="26"/>
          <w:szCs w:val="26"/>
        </w:rPr>
        <w:t>Администрация муниципального образования «Муниципальный округ Вавожский район Удмуртской Республики»  постановляет:</w:t>
      </w:r>
    </w:p>
    <w:p w:rsidR="00A75389" w:rsidRPr="008C6B04" w:rsidRDefault="00A75389" w:rsidP="00A7538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75389" w:rsidRPr="008C6B04" w:rsidRDefault="00CC297C" w:rsidP="00CC297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12CF5" w:rsidRPr="008C6B04">
        <w:rPr>
          <w:sz w:val="26"/>
          <w:szCs w:val="26"/>
        </w:rPr>
        <w:t xml:space="preserve">1. </w:t>
      </w:r>
      <w:r w:rsidR="00A75389" w:rsidRPr="008C6B04">
        <w:rPr>
          <w:sz w:val="26"/>
          <w:szCs w:val="26"/>
        </w:rPr>
        <w:t xml:space="preserve">Утвердить прилагаемую Программу профилактики рисков причинения вреда (ущерба) охраняемым законом ценностям на 2025 год </w:t>
      </w:r>
      <w:r>
        <w:rPr>
          <w:sz w:val="26"/>
          <w:szCs w:val="26"/>
        </w:rPr>
        <w:t>при осуществлении</w:t>
      </w:r>
      <w:r w:rsidR="00A75389" w:rsidRPr="008C6B04">
        <w:rPr>
          <w:sz w:val="26"/>
          <w:szCs w:val="26"/>
        </w:rPr>
        <w:t xml:space="preserve"> муниципального земельного контроля </w:t>
      </w:r>
      <w:r w:rsidR="00F4249A" w:rsidRPr="008C6B04">
        <w:rPr>
          <w:sz w:val="26"/>
          <w:szCs w:val="26"/>
        </w:rPr>
        <w:t>на территории</w:t>
      </w:r>
      <w:r w:rsidR="00A75389" w:rsidRPr="008C6B04">
        <w:rPr>
          <w:color w:val="000000"/>
          <w:sz w:val="26"/>
          <w:szCs w:val="26"/>
        </w:rPr>
        <w:t xml:space="preserve"> </w:t>
      </w:r>
      <w:r w:rsidR="00A75389" w:rsidRPr="008C6B04">
        <w:rPr>
          <w:sz w:val="26"/>
          <w:szCs w:val="26"/>
        </w:rPr>
        <w:t>муниципального образования «Муниципальный округ Вавожский район Удмуртской Республики».</w:t>
      </w:r>
    </w:p>
    <w:p w:rsidR="00F4249A" w:rsidRPr="008C6B04" w:rsidRDefault="00312CF5" w:rsidP="00CC297C">
      <w:pPr>
        <w:pStyle w:val="FORMATTEXT"/>
        <w:ind w:right="14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6B04">
        <w:rPr>
          <w:rFonts w:ascii="Times New Roman" w:hAnsi="Times New Roman" w:cs="Times New Roman"/>
          <w:sz w:val="26"/>
          <w:szCs w:val="26"/>
        </w:rPr>
        <w:t xml:space="preserve">2. </w:t>
      </w:r>
      <w:r w:rsidR="00F4249A" w:rsidRPr="008C6B04">
        <w:rPr>
          <w:rFonts w:ascii="Times New Roman" w:hAnsi="Times New Roman" w:cs="Times New Roman"/>
          <w:sz w:val="26"/>
          <w:szCs w:val="26"/>
        </w:rPr>
        <w:t>О</w:t>
      </w:r>
      <w:r w:rsidRPr="008C6B04">
        <w:rPr>
          <w:rFonts w:ascii="Times New Roman" w:hAnsi="Times New Roman" w:cs="Times New Roman"/>
          <w:sz w:val="26"/>
          <w:szCs w:val="26"/>
        </w:rPr>
        <w:t>публиковать</w:t>
      </w:r>
      <w:r w:rsidR="00F4249A" w:rsidRPr="008C6B04">
        <w:rPr>
          <w:rFonts w:ascii="Times New Roman" w:hAnsi="Times New Roman" w:cs="Times New Roman"/>
          <w:sz w:val="26"/>
          <w:szCs w:val="26"/>
        </w:rPr>
        <w:t xml:space="preserve"> настоящее постановление и разместить на официальном сайте муниципального образования «Муниципальный округ Вавожский район Удмуртской </w:t>
      </w:r>
      <w:r w:rsidR="00F4249A" w:rsidRPr="008C6B04">
        <w:rPr>
          <w:rFonts w:ascii="Times New Roman" w:hAnsi="Times New Roman" w:cs="Times New Roman"/>
          <w:sz w:val="26"/>
          <w:szCs w:val="26"/>
        </w:rPr>
        <w:lastRenderedPageBreak/>
        <w:t>Республики».</w:t>
      </w:r>
    </w:p>
    <w:p w:rsidR="00A75389" w:rsidRPr="008C6B04" w:rsidRDefault="00312CF5" w:rsidP="00CC297C">
      <w:pPr>
        <w:pStyle w:val="FORMATTEXT"/>
        <w:ind w:right="14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6B04">
        <w:rPr>
          <w:rFonts w:ascii="Times New Roman" w:hAnsi="Times New Roman" w:cs="Times New Roman"/>
          <w:sz w:val="26"/>
          <w:szCs w:val="26"/>
        </w:rPr>
        <w:t xml:space="preserve">3. </w:t>
      </w:r>
      <w:r w:rsidR="00A75389" w:rsidRPr="008C6B04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Вавожского района по ст</w:t>
      </w:r>
      <w:r w:rsidR="00F4249A" w:rsidRPr="008C6B04">
        <w:rPr>
          <w:rFonts w:ascii="Times New Roman" w:hAnsi="Times New Roman" w:cs="Times New Roman"/>
          <w:sz w:val="26"/>
          <w:szCs w:val="26"/>
        </w:rPr>
        <w:t xml:space="preserve">роительству, архитектуре и ЖКХ </w:t>
      </w:r>
      <w:r w:rsidR="00A75389" w:rsidRPr="008C6B04">
        <w:rPr>
          <w:rFonts w:ascii="Times New Roman" w:hAnsi="Times New Roman" w:cs="Times New Roman"/>
          <w:sz w:val="26"/>
          <w:szCs w:val="26"/>
        </w:rPr>
        <w:t>Д.В. Медведева.</w:t>
      </w:r>
    </w:p>
    <w:p w:rsidR="00A75389" w:rsidRPr="008C6B04" w:rsidRDefault="00312CF5" w:rsidP="00CC297C">
      <w:pPr>
        <w:ind w:firstLine="709"/>
        <w:contextualSpacing/>
        <w:jc w:val="both"/>
        <w:rPr>
          <w:sz w:val="26"/>
          <w:szCs w:val="26"/>
        </w:rPr>
      </w:pPr>
      <w:r w:rsidRPr="008C6B04">
        <w:rPr>
          <w:sz w:val="26"/>
          <w:szCs w:val="26"/>
        </w:rPr>
        <w:t>4. Настоящее постановление вступает в силу с 01 января 2025 года.</w:t>
      </w:r>
    </w:p>
    <w:p w:rsidR="00A75389" w:rsidRPr="008C6B04" w:rsidRDefault="00A75389" w:rsidP="00A75389">
      <w:pPr>
        <w:jc w:val="both"/>
        <w:rPr>
          <w:sz w:val="26"/>
          <w:szCs w:val="26"/>
        </w:rPr>
      </w:pPr>
    </w:p>
    <w:p w:rsidR="00312CF5" w:rsidRPr="008C6B04" w:rsidRDefault="00312CF5" w:rsidP="00A75389">
      <w:pPr>
        <w:jc w:val="both"/>
        <w:rPr>
          <w:sz w:val="26"/>
          <w:szCs w:val="26"/>
        </w:rPr>
      </w:pPr>
    </w:p>
    <w:p w:rsidR="00312CF5" w:rsidRPr="008C6B04" w:rsidRDefault="00312CF5" w:rsidP="00A75389">
      <w:pPr>
        <w:jc w:val="both"/>
        <w:rPr>
          <w:sz w:val="26"/>
          <w:szCs w:val="26"/>
        </w:rPr>
      </w:pPr>
    </w:p>
    <w:p w:rsidR="00A75389" w:rsidRPr="008C6B04" w:rsidRDefault="00A75389" w:rsidP="00A75389">
      <w:pPr>
        <w:widowControl w:val="0"/>
        <w:ind w:right="-143"/>
        <w:jc w:val="both"/>
        <w:rPr>
          <w:sz w:val="26"/>
          <w:szCs w:val="26"/>
        </w:rPr>
      </w:pPr>
      <w:r w:rsidRPr="008C6B04">
        <w:rPr>
          <w:sz w:val="26"/>
          <w:szCs w:val="26"/>
        </w:rPr>
        <w:t xml:space="preserve"> Глава муниципального образования </w:t>
      </w:r>
    </w:p>
    <w:p w:rsidR="00A75389" w:rsidRPr="008C6B04" w:rsidRDefault="00A75389" w:rsidP="00A75389">
      <w:pPr>
        <w:widowControl w:val="0"/>
        <w:ind w:right="-143"/>
        <w:jc w:val="both"/>
        <w:rPr>
          <w:sz w:val="26"/>
          <w:szCs w:val="26"/>
        </w:rPr>
      </w:pPr>
      <w:r w:rsidRPr="008C6B04">
        <w:rPr>
          <w:sz w:val="26"/>
          <w:szCs w:val="26"/>
        </w:rPr>
        <w:t xml:space="preserve">«Муниципальный округ Вавожский </w:t>
      </w:r>
    </w:p>
    <w:p w:rsidR="00A75389" w:rsidRPr="008C6B04" w:rsidRDefault="00A75389" w:rsidP="00A75389">
      <w:pPr>
        <w:widowControl w:val="0"/>
        <w:ind w:right="-143"/>
        <w:jc w:val="both"/>
        <w:rPr>
          <w:sz w:val="26"/>
          <w:szCs w:val="26"/>
        </w:rPr>
      </w:pPr>
      <w:r w:rsidRPr="008C6B04">
        <w:rPr>
          <w:sz w:val="26"/>
          <w:szCs w:val="26"/>
        </w:rPr>
        <w:t>район Удмуртской Республики»                                                   С.В. Зорин</w:t>
      </w:r>
    </w:p>
    <w:p w:rsidR="00FA3E2D" w:rsidRPr="008C6B04" w:rsidRDefault="00FA3E2D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F4249A" w:rsidRPr="008C6B04" w:rsidRDefault="00F4249A" w:rsidP="00FA3E2D">
      <w:pPr>
        <w:rPr>
          <w:b/>
          <w:sz w:val="26"/>
          <w:szCs w:val="26"/>
        </w:rPr>
      </w:pPr>
    </w:p>
    <w:p w:rsidR="007E54A3" w:rsidRPr="008C6B04" w:rsidRDefault="007E54A3" w:rsidP="00FA3E2D">
      <w:pPr>
        <w:rPr>
          <w:b/>
          <w:sz w:val="26"/>
          <w:szCs w:val="26"/>
        </w:rPr>
      </w:pPr>
    </w:p>
    <w:p w:rsidR="007E54A3" w:rsidRPr="008C6B04" w:rsidRDefault="007E54A3" w:rsidP="00FA3E2D">
      <w:pPr>
        <w:rPr>
          <w:b/>
          <w:sz w:val="26"/>
          <w:szCs w:val="26"/>
        </w:rPr>
      </w:pPr>
    </w:p>
    <w:p w:rsidR="007E54A3" w:rsidRPr="008C6B04" w:rsidRDefault="007E54A3" w:rsidP="00FA3E2D">
      <w:pPr>
        <w:rPr>
          <w:b/>
          <w:sz w:val="26"/>
          <w:szCs w:val="26"/>
        </w:rPr>
      </w:pPr>
    </w:p>
    <w:p w:rsidR="007E54A3" w:rsidRPr="008C6B04" w:rsidRDefault="007E54A3" w:rsidP="00FA3E2D">
      <w:pPr>
        <w:rPr>
          <w:b/>
          <w:sz w:val="26"/>
          <w:szCs w:val="26"/>
        </w:rPr>
      </w:pPr>
    </w:p>
    <w:p w:rsidR="007E54A3" w:rsidRPr="008C6B04" w:rsidRDefault="007E54A3" w:rsidP="00FA3E2D">
      <w:pPr>
        <w:rPr>
          <w:b/>
          <w:sz w:val="26"/>
          <w:szCs w:val="26"/>
        </w:rPr>
      </w:pPr>
    </w:p>
    <w:p w:rsidR="007E54A3" w:rsidRPr="008C6B04" w:rsidRDefault="007E54A3" w:rsidP="00FA3E2D">
      <w:pPr>
        <w:rPr>
          <w:b/>
          <w:sz w:val="26"/>
          <w:szCs w:val="26"/>
        </w:rPr>
      </w:pPr>
    </w:p>
    <w:p w:rsidR="007E54A3" w:rsidRPr="008C6B04" w:rsidRDefault="007E54A3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tbl>
      <w:tblPr>
        <w:tblStyle w:val="afb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CC297C" w:rsidTr="00CC297C">
        <w:tc>
          <w:tcPr>
            <w:tcW w:w="3935" w:type="dxa"/>
          </w:tcPr>
          <w:p w:rsidR="00CC297C" w:rsidRPr="002D5B15" w:rsidRDefault="00CC297C" w:rsidP="00CC297C">
            <w:pPr>
              <w:pStyle w:val="ConsPlusTitle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 xml:space="preserve">                                                                      </w:t>
            </w:r>
            <w:r w:rsidRPr="002D5B15">
              <w:rPr>
                <w:rFonts w:ascii="Times New Roman" w:hAnsi="Times New Roman"/>
                <w:b w:val="0"/>
                <w:sz w:val="26"/>
                <w:szCs w:val="26"/>
              </w:rPr>
              <w:t>УТВЕРЖДЕНА</w:t>
            </w:r>
          </w:p>
          <w:p w:rsidR="00CC297C" w:rsidRDefault="00CC297C" w:rsidP="00CC297C">
            <w:pPr>
              <w:pStyle w:val="ConsPlusTitle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D5B15">
              <w:rPr>
                <w:rFonts w:ascii="Times New Roman" w:hAnsi="Times New Roman"/>
                <w:b w:val="0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остановлением Администрации</w:t>
            </w:r>
            <w:r w:rsidRPr="002D5B15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 муниципального образования                                                                       «Муниципальный округ </w:t>
            </w:r>
          </w:p>
          <w:p w:rsidR="00CC297C" w:rsidRPr="00CC297C" w:rsidRDefault="00CC297C" w:rsidP="00CC297C">
            <w:pPr>
              <w:pStyle w:val="ConsPlusTitle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CC297C">
              <w:rPr>
                <w:rFonts w:ascii="Times New Roman" w:hAnsi="Times New Roman"/>
                <w:b w:val="0"/>
                <w:sz w:val="26"/>
                <w:szCs w:val="26"/>
              </w:rPr>
              <w:t>Вавожский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CC297C">
              <w:rPr>
                <w:rFonts w:ascii="Times New Roman" w:hAnsi="Times New Roman"/>
                <w:b w:val="0"/>
                <w:sz w:val="26"/>
                <w:szCs w:val="26"/>
              </w:rPr>
              <w:t xml:space="preserve">район </w:t>
            </w:r>
          </w:p>
          <w:p w:rsidR="00CC297C" w:rsidRPr="002D5B15" w:rsidRDefault="00CC297C" w:rsidP="00CC297C">
            <w:pPr>
              <w:pStyle w:val="ConsPlusTitle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D5B15">
              <w:rPr>
                <w:rFonts w:ascii="Times New Roman" w:hAnsi="Times New Roman"/>
                <w:b w:val="0"/>
                <w:sz w:val="26"/>
                <w:szCs w:val="26"/>
              </w:rPr>
              <w:t>Удмуртской Республики»</w:t>
            </w:r>
          </w:p>
          <w:p w:rsidR="00CC297C" w:rsidRPr="002D5B15" w:rsidRDefault="00CC297C" w:rsidP="00CC297C">
            <w:pPr>
              <w:pStyle w:val="ConsPlusTitle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D5B15">
              <w:rPr>
                <w:rFonts w:ascii="Times New Roman" w:hAnsi="Times New Roman"/>
                <w:b w:val="0"/>
                <w:sz w:val="26"/>
                <w:szCs w:val="26"/>
              </w:rPr>
              <w:t>от ________________ № _______</w:t>
            </w:r>
          </w:p>
          <w:p w:rsidR="00CC297C" w:rsidRDefault="00CC297C" w:rsidP="00CC297C">
            <w:pPr>
              <w:pStyle w:val="ConsPlusTitle"/>
              <w:jc w:val="right"/>
              <w:rPr>
                <w:b w:val="0"/>
                <w:sz w:val="26"/>
                <w:szCs w:val="26"/>
              </w:rPr>
            </w:pPr>
          </w:p>
        </w:tc>
      </w:tr>
    </w:tbl>
    <w:p w:rsidR="00CC297C" w:rsidRPr="002D5B15" w:rsidRDefault="00CC297C" w:rsidP="00CC297C">
      <w:pPr>
        <w:pStyle w:val="ConsPlus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</w:t>
      </w:r>
    </w:p>
    <w:p w:rsidR="00A75389" w:rsidRPr="00CC297C" w:rsidRDefault="00A75389" w:rsidP="00CC297C">
      <w:pPr>
        <w:pStyle w:val="ConsPlusTitle"/>
        <w:jc w:val="center"/>
        <w:rPr>
          <w:b w:val="0"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A75389" w:rsidRPr="008C6B04" w:rsidRDefault="00A75389" w:rsidP="00FA3E2D">
      <w:pPr>
        <w:rPr>
          <w:b/>
          <w:sz w:val="26"/>
          <w:szCs w:val="26"/>
        </w:rPr>
      </w:pPr>
    </w:p>
    <w:p w:rsidR="00FA3E2D" w:rsidRPr="008C6B04" w:rsidRDefault="00FA3E2D" w:rsidP="00FA3E2D">
      <w:pPr>
        <w:jc w:val="center"/>
        <w:rPr>
          <w:b/>
          <w:sz w:val="26"/>
          <w:szCs w:val="26"/>
        </w:rPr>
      </w:pPr>
      <w:r w:rsidRPr="008C6B04">
        <w:rPr>
          <w:b/>
          <w:sz w:val="26"/>
          <w:szCs w:val="26"/>
        </w:rPr>
        <w:t>ПРОГРАММА</w:t>
      </w:r>
    </w:p>
    <w:p w:rsidR="00FA3E2D" w:rsidRPr="008C6B04" w:rsidRDefault="00FA3E2D" w:rsidP="00FA3E2D">
      <w:pPr>
        <w:jc w:val="center"/>
        <w:rPr>
          <w:b/>
          <w:sz w:val="26"/>
          <w:szCs w:val="26"/>
        </w:rPr>
      </w:pPr>
      <w:r w:rsidRPr="008C6B04">
        <w:rPr>
          <w:b/>
          <w:sz w:val="26"/>
          <w:szCs w:val="26"/>
        </w:rPr>
        <w:t>профилактики рисков причинения вреда (ущерба) охраняемым</w:t>
      </w:r>
    </w:p>
    <w:p w:rsidR="00FA3E2D" w:rsidRPr="008C6B04" w:rsidRDefault="00FA3E2D" w:rsidP="00FA3E2D">
      <w:pPr>
        <w:jc w:val="center"/>
        <w:rPr>
          <w:b/>
          <w:sz w:val="26"/>
          <w:szCs w:val="26"/>
        </w:rPr>
      </w:pPr>
      <w:r w:rsidRPr="008C6B04">
        <w:rPr>
          <w:b/>
          <w:sz w:val="26"/>
          <w:szCs w:val="26"/>
        </w:rPr>
        <w:t xml:space="preserve">законом ценностям </w:t>
      </w:r>
      <w:r w:rsidR="00CC297C">
        <w:rPr>
          <w:b/>
          <w:sz w:val="26"/>
          <w:szCs w:val="26"/>
        </w:rPr>
        <w:t>при осуществлении</w:t>
      </w:r>
      <w:r w:rsidRPr="008C6B04">
        <w:rPr>
          <w:b/>
          <w:sz w:val="26"/>
          <w:szCs w:val="26"/>
        </w:rPr>
        <w:t xml:space="preserve"> муниципально</w:t>
      </w:r>
      <w:r w:rsidR="00CC297C">
        <w:rPr>
          <w:b/>
          <w:sz w:val="26"/>
          <w:szCs w:val="26"/>
        </w:rPr>
        <w:t>го</w:t>
      </w:r>
      <w:r w:rsidRPr="008C6B04">
        <w:rPr>
          <w:b/>
          <w:sz w:val="26"/>
          <w:szCs w:val="26"/>
        </w:rPr>
        <w:t xml:space="preserve"> земельно</w:t>
      </w:r>
      <w:r w:rsidR="00CC297C">
        <w:rPr>
          <w:b/>
          <w:sz w:val="26"/>
          <w:szCs w:val="26"/>
        </w:rPr>
        <w:t>го контроля</w:t>
      </w:r>
    </w:p>
    <w:p w:rsidR="00FA3E2D" w:rsidRPr="008C6B04" w:rsidRDefault="00FA3E2D" w:rsidP="00FA3E2D">
      <w:pPr>
        <w:jc w:val="center"/>
        <w:rPr>
          <w:b/>
          <w:sz w:val="26"/>
          <w:szCs w:val="26"/>
        </w:rPr>
      </w:pPr>
      <w:r w:rsidRPr="008C6B04">
        <w:rPr>
          <w:b/>
          <w:sz w:val="26"/>
          <w:szCs w:val="26"/>
        </w:rPr>
        <w:t>на 202</w:t>
      </w:r>
      <w:r w:rsidR="00584608" w:rsidRPr="008C6B04">
        <w:rPr>
          <w:b/>
          <w:sz w:val="26"/>
          <w:szCs w:val="26"/>
        </w:rPr>
        <w:t>5</w:t>
      </w:r>
      <w:r w:rsidRPr="008C6B04">
        <w:rPr>
          <w:b/>
          <w:sz w:val="26"/>
          <w:szCs w:val="26"/>
        </w:rPr>
        <w:t xml:space="preserve"> год</w:t>
      </w:r>
      <w:r w:rsidR="00A75389" w:rsidRPr="008C6B04">
        <w:rPr>
          <w:b/>
          <w:sz w:val="26"/>
          <w:szCs w:val="26"/>
        </w:rPr>
        <w:t xml:space="preserve"> </w:t>
      </w:r>
      <w:r w:rsidR="00F4249A" w:rsidRPr="008C6B04">
        <w:rPr>
          <w:b/>
          <w:sz w:val="26"/>
          <w:szCs w:val="26"/>
        </w:rPr>
        <w:t>на территории</w:t>
      </w:r>
      <w:r w:rsidR="00A75389" w:rsidRPr="008C6B04">
        <w:rPr>
          <w:b/>
          <w:sz w:val="26"/>
          <w:szCs w:val="26"/>
        </w:rPr>
        <w:t xml:space="preserve"> муниципального образования «Муниципальный округ Вавожский район Удмуртской Республики»</w:t>
      </w:r>
    </w:p>
    <w:p w:rsidR="00FA3E2D" w:rsidRPr="008C6B04" w:rsidRDefault="00FA3E2D" w:rsidP="00FA3E2D">
      <w:pPr>
        <w:rPr>
          <w:b/>
          <w:sz w:val="26"/>
          <w:szCs w:val="26"/>
        </w:rPr>
      </w:pPr>
    </w:p>
    <w:p w:rsidR="006F1164" w:rsidRPr="008C6B04" w:rsidRDefault="006F1164" w:rsidP="006F1164">
      <w:pPr>
        <w:pStyle w:val="af5"/>
        <w:numPr>
          <w:ilvl w:val="0"/>
          <w:numId w:val="2"/>
        </w:numPr>
        <w:ind w:firstLine="709"/>
        <w:jc w:val="center"/>
        <w:rPr>
          <w:b/>
          <w:color w:val="000000"/>
          <w:sz w:val="26"/>
          <w:szCs w:val="26"/>
        </w:rPr>
      </w:pPr>
      <w:r w:rsidRPr="008C6B04">
        <w:rPr>
          <w:b/>
          <w:sz w:val="26"/>
          <w:szCs w:val="26"/>
          <w:lang w:val="en-US"/>
        </w:rPr>
        <w:t>I</w:t>
      </w:r>
      <w:r w:rsidRPr="008C6B04">
        <w:rPr>
          <w:b/>
          <w:sz w:val="26"/>
          <w:szCs w:val="26"/>
        </w:rPr>
        <w:t>. Общие положения</w:t>
      </w:r>
    </w:p>
    <w:p w:rsidR="006F1164" w:rsidRPr="008C6B04" w:rsidRDefault="006F1164" w:rsidP="006F1164">
      <w:pPr>
        <w:pStyle w:val="af5"/>
        <w:numPr>
          <w:ilvl w:val="0"/>
          <w:numId w:val="2"/>
        </w:numPr>
        <w:ind w:firstLine="709"/>
        <w:jc w:val="both"/>
        <w:rPr>
          <w:rFonts w:eastAsia="Calibri"/>
          <w:b/>
          <w:sz w:val="26"/>
          <w:szCs w:val="26"/>
        </w:rPr>
      </w:pPr>
    </w:p>
    <w:p w:rsidR="006F1164" w:rsidRPr="008C6B04" w:rsidRDefault="006F1164" w:rsidP="006F1164">
      <w:pPr>
        <w:pStyle w:val="HEADERTEXT"/>
        <w:numPr>
          <w:ilvl w:val="0"/>
          <w:numId w:val="2"/>
        </w:numPr>
        <w:ind w:right="140" w:firstLine="709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8C6B04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1. Настоящая Программа профилактики рисков причинения вреда (ущерба) охраняемым законом ценностям при осуществлении </w:t>
      </w:r>
      <w:r w:rsidRPr="008C6B04">
        <w:rPr>
          <w:rFonts w:ascii="Times New Roman" w:hAnsi="Times New Roman" w:cs="Times New Roman"/>
          <w:color w:val="auto"/>
          <w:sz w:val="26"/>
          <w:szCs w:val="26"/>
        </w:rPr>
        <w:t>муниципального</w:t>
      </w:r>
      <w:r w:rsidRPr="008C6B04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земельного контроля на территории муниципального образования «Муниципальный округ Вавожский район Удмуртской Республики»</w:t>
      </w:r>
      <w:r w:rsidRPr="008C6B04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на 2025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</w:t>
      </w:r>
      <w:r w:rsidR="00CC297C">
        <w:rPr>
          <w:rFonts w:ascii="Times New Roman" w:eastAsia="Calibri" w:hAnsi="Times New Roman" w:cs="Times New Roman"/>
          <w:color w:val="auto"/>
          <w:sz w:val="26"/>
          <w:szCs w:val="26"/>
        </w:rPr>
        <w:t>при осуществлении</w:t>
      </w:r>
      <w:r w:rsidRPr="008C6B04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муниципального земельного контроля,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1164" w:rsidRPr="008C6B04" w:rsidRDefault="006F1164" w:rsidP="006F1164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bookmarkStart w:id="1" w:name="sub_1002"/>
      <w:r w:rsidRPr="008C6B04">
        <w:rPr>
          <w:sz w:val="26"/>
          <w:szCs w:val="26"/>
        </w:rPr>
        <w:t>2. Программа разработана в соответствии с:</w:t>
      </w:r>
      <w:bookmarkEnd w:id="1"/>
    </w:p>
    <w:p w:rsidR="006F1164" w:rsidRPr="008C6B04" w:rsidRDefault="006F1164" w:rsidP="006F1164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r w:rsidRPr="008C6B04">
        <w:rPr>
          <w:sz w:val="26"/>
          <w:szCs w:val="26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8C6B04">
        <w:rPr>
          <w:color w:val="000000"/>
          <w:sz w:val="26"/>
          <w:szCs w:val="26"/>
        </w:rPr>
        <w:t xml:space="preserve"> (далее - Ф</w:t>
      </w:r>
      <w:r w:rsidRPr="008C6B04">
        <w:rPr>
          <w:sz w:val="26"/>
          <w:szCs w:val="26"/>
        </w:rPr>
        <w:t xml:space="preserve">едеральный закон №248-ФЗ);   </w:t>
      </w:r>
    </w:p>
    <w:p w:rsidR="006F1164" w:rsidRPr="008C6B04" w:rsidRDefault="006F1164" w:rsidP="006F1164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r w:rsidRPr="008C6B04">
        <w:rPr>
          <w:sz w:val="26"/>
          <w:szCs w:val="26"/>
        </w:rPr>
        <w:t>- 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F1164" w:rsidRPr="008C6B04" w:rsidRDefault="006F1164" w:rsidP="006F1164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bookmarkStart w:id="2" w:name="sub_1003"/>
      <w:r w:rsidRPr="008C6B04">
        <w:rPr>
          <w:sz w:val="26"/>
          <w:szCs w:val="26"/>
        </w:rPr>
        <w:t xml:space="preserve">3. </w:t>
      </w:r>
      <w:bookmarkStart w:id="3" w:name="sub_1004"/>
      <w:bookmarkEnd w:id="2"/>
      <w:r w:rsidRPr="008C6B04">
        <w:rPr>
          <w:sz w:val="26"/>
          <w:szCs w:val="26"/>
        </w:rPr>
        <w:t>Срок реализации Программы - 2025 год</w:t>
      </w:r>
      <w:bookmarkEnd w:id="3"/>
      <w:r w:rsidRPr="008C6B04">
        <w:rPr>
          <w:sz w:val="26"/>
          <w:szCs w:val="26"/>
        </w:rPr>
        <w:t>.</w:t>
      </w:r>
    </w:p>
    <w:p w:rsidR="00061FD0" w:rsidRDefault="00061FD0" w:rsidP="00FA3E2D">
      <w:pPr>
        <w:rPr>
          <w:sz w:val="26"/>
          <w:szCs w:val="26"/>
        </w:rPr>
      </w:pPr>
    </w:p>
    <w:p w:rsidR="00CC297C" w:rsidRDefault="00CC297C" w:rsidP="00FA3E2D">
      <w:pPr>
        <w:rPr>
          <w:sz w:val="26"/>
          <w:szCs w:val="26"/>
        </w:rPr>
      </w:pPr>
    </w:p>
    <w:p w:rsidR="00CC297C" w:rsidRDefault="00CC297C" w:rsidP="00FA3E2D">
      <w:pPr>
        <w:rPr>
          <w:sz w:val="26"/>
          <w:szCs w:val="26"/>
        </w:rPr>
      </w:pPr>
    </w:p>
    <w:p w:rsidR="00CC297C" w:rsidRDefault="00CC297C" w:rsidP="00FA3E2D">
      <w:pPr>
        <w:rPr>
          <w:sz w:val="26"/>
          <w:szCs w:val="26"/>
        </w:rPr>
      </w:pPr>
    </w:p>
    <w:p w:rsidR="00CC297C" w:rsidRDefault="00CC297C" w:rsidP="00FA3E2D">
      <w:pPr>
        <w:rPr>
          <w:sz w:val="26"/>
          <w:szCs w:val="26"/>
        </w:rPr>
      </w:pPr>
    </w:p>
    <w:p w:rsidR="00CC297C" w:rsidRDefault="00CC297C" w:rsidP="00FA3E2D">
      <w:pPr>
        <w:rPr>
          <w:sz w:val="26"/>
          <w:szCs w:val="26"/>
        </w:rPr>
      </w:pPr>
    </w:p>
    <w:p w:rsidR="00CC297C" w:rsidRDefault="00CC297C" w:rsidP="00FA3E2D">
      <w:pPr>
        <w:rPr>
          <w:sz w:val="26"/>
          <w:szCs w:val="26"/>
        </w:rPr>
      </w:pPr>
    </w:p>
    <w:p w:rsidR="00CC297C" w:rsidRPr="008C6B04" w:rsidRDefault="00CC297C" w:rsidP="00FA3E2D">
      <w:pPr>
        <w:rPr>
          <w:sz w:val="26"/>
          <w:szCs w:val="26"/>
        </w:rPr>
      </w:pPr>
    </w:p>
    <w:p w:rsidR="00FA3E2D" w:rsidRPr="008C6B04" w:rsidRDefault="006F1164" w:rsidP="007E54A3">
      <w:pPr>
        <w:jc w:val="center"/>
        <w:rPr>
          <w:b/>
          <w:sz w:val="26"/>
          <w:szCs w:val="26"/>
        </w:rPr>
      </w:pPr>
      <w:r w:rsidRPr="008C6B04">
        <w:rPr>
          <w:b/>
          <w:sz w:val="26"/>
          <w:szCs w:val="26"/>
          <w:lang w:val="en-US"/>
        </w:rPr>
        <w:lastRenderedPageBreak/>
        <w:t>II</w:t>
      </w:r>
      <w:r w:rsidR="00FA3E2D" w:rsidRPr="008C6B04">
        <w:rPr>
          <w:b/>
          <w:sz w:val="26"/>
          <w:szCs w:val="26"/>
        </w:rPr>
        <w:t>.</w:t>
      </w:r>
      <w:r w:rsidR="007E54A3" w:rsidRPr="008C6B04">
        <w:rPr>
          <w:b/>
          <w:sz w:val="26"/>
          <w:szCs w:val="26"/>
        </w:rPr>
        <w:t xml:space="preserve"> </w:t>
      </w:r>
      <w:r w:rsidR="00FA3E2D" w:rsidRPr="008C6B04">
        <w:rPr>
          <w:b/>
          <w:sz w:val="26"/>
          <w:szCs w:val="26"/>
        </w:rPr>
        <w:t>Анализ текущего состояния осуществления</w:t>
      </w:r>
    </w:p>
    <w:p w:rsidR="00FA3E2D" w:rsidRPr="008C6B04" w:rsidRDefault="007E54A3" w:rsidP="00FA3E2D">
      <w:pPr>
        <w:jc w:val="center"/>
        <w:rPr>
          <w:b/>
          <w:sz w:val="26"/>
          <w:szCs w:val="26"/>
        </w:rPr>
      </w:pPr>
      <w:r w:rsidRPr="008C6B04">
        <w:rPr>
          <w:b/>
          <w:sz w:val="26"/>
          <w:szCs w:val="26"/>
        </w:rPr>
        <w:t xml:space="preserve"> </w:t>
      </w:r>
      <w:r w:rsidR="00FA3E2D" w:rsidRPr="008C6B04">
        <w:rPr>
          <w:b/>
          <w:sz w:val="26"/>
          <w:szCs w:val="26"/>
        </w:rPr>
        <w:t>вида муниципального контроля, описание текущего</w:t>
      </w:r>
    </w:p>
    <w:p w:rsidR="00FA3E2D" w:rsidRPr="008C6B04" w:rsidRDefault="00FA3E2D" w:rsidP="00FA3E2D">
      <w:pPr>
        <w:jc w:val="center"/>
        <w:rPr>
          <w:b/>
          <w:sz w:val="26"/>
          <w:szCs w:val="26"/>
        </w:rPr>
      </w:pPr>
      <w:r w:rsidRPr="008C6B04">
        <w:rPr>
          <w:b/>
          <w:sz w:val="26"/>
          <w:szCs w:val="26"/>
        </w:rPr>
        <w:t>развития профилактической деятельности,</w:t>
      </w:r>
    </w:p>
    <w:p w:rsidR="00FA3E2D" w:rsidRPr="008C6B04" w:rsidRDefault="00FA3E2D" w:rsidP="00FA3E2D">
      <w:pPr>
        <w:jc w:val="center"/>
        <w:rPr>
          <w:b/>
          <w:sz w:val="26"/>
          <w:szCs w:val="26"/>
        </w:rPr>
      </w:pPr>
      <w:r w:rsidRPr="008C6B04">
        <w:rPr>
          <w:b/>
          <w:sz w:val="26"/>
          <w:szCs w:val="26"/>
        </w:rPr>
        <w:t>характеристика проблем, на решение которых</w:t>
      </w:r>
    </w:p>
    <w:p w:rsidR="00FA3E2D" w:rsidRPr="008C6B04" w:rsidRDefault="00FA3E2D" w:rsidP="00FA3E2D">
      <w:pPr>
        <w:jc w:val="center"/>
        <w:rPr>
          <w:b/>
          <w:sz w:val="26"/>
          <w:szCs w:val="26"/>
        </w:rPr>
      </w:pPr>
      <w:r w:rsidRPr="008C6B04">
        <w:rPr>
          <w:b/>
          <w:sz w:val="26"/>
          <w:szCs w:val="26"/>
        </w:rPr>
        <w:t>направлена программа профилактики</w:t>
      </w:r>
    </w:p>
    <w:p w:rsidR="00FA3E2D" w:rsidRPr="008C6B04" w:rsidRDefault="00FA3E2D" w:rsidP="00FA3E2D">
      <w:pPr>
        <w:jc w:val="both"/>
        <w:rPr>
          <w:sz w:val="26"/>
          <w:szCs w:val="26"/>
        </w:rPr>
      </w:pPr>
    </w:p>
    <w:p w:rsidR="00FA3E2D" w:rsidRPr="008C6B04" w:rsidRDefault="00FA3E2D" w:rsidP="00FA3E2D">
      <w:pPr>
        <w:jc w:val="both"/>
        <w:rPr>
          <w:sz w:val="26"/>
          <w:szCs w:val="26"/>
        </w:rPr>
      </w:pPr>
      <w:r w:rsidRPr="008C6B04">
        <w:rPr>
          <w:sz w:val="26"/>
          <w:szCs w:val="26"/>
        </w:rPr>
        <w:tab/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FA3E2D" w:rsidRPr="008C6B04" w:rsidRDefault="00FA3E2D" w:rsidP="00FA3E2D">
      <w:pPr>
        <w:jc w:val="both"/>
        <w:rPr>
          <w:sz w:val="26"/>
          <w:szCs w:val="26"/>
        </w:rPr>
      </w:pPr>
      <w:r w:rsidRPr="008C6B04">
        <w:rPr>
          <w:sz w:val="26"/>
          <w:szCs w:val="26"/>
        </w:rPr>
        <w:tab/>
        <w:t xml:space="preserve">Муниципальный земельный контроль на территории муниципального образования </w:t>
      </w:r>
      <w:r w:rsidR="00A75389" w:rsidRPr="008C6B04">
        <w:rPr>
          <w:sz w:val="26"/>
          <w:szCs w:val="26"/>
        </w:rPr>
        <w:t>«Муниципальный округ Вавожский район Удмуртской Республики»</w:t>
      </w:r>
      <w:r w:rsidRPr="008C6B04">
        <w:rPr>
          <w:sz w:val="26"/>
          <w:szCs w:val="26"/>
        </w:rPr>
        <w:t xml:space="preserve"> осуществляется отделом </w:t>
      </w:r>
      <w:r w:rsidR="00A75389" w:rsidRPr="008C6B04">
        <w:rPr>
          <w:sz w:val="26"/>
          <w:szCs w:val="26"/>
        </w:rPr>
        <w:t>по строительству и ЖКХ администрации</w:t>
      </w:r>
      <w:r w:rsidRPr="008C6B04">
        <w:rPr>
          <w:sz w:val="26"/>
          <w:szCs w:val="26"/>
        </w:rPr>
        <w:t xml:space="preserve"> муниципального образования </w:t>
      </w:r>
      <w:r w:rsidR="00A75389" w:rsidRPr="008C6B04">
        <w:rPr>
          <w:sz w:val="26"/>
          <w:szCs w:val="26"/>
        </w:rPr>
        <w:t xml:space="preserve">«Муниципальный округ Вавожский район Удмуртской Республики» </w:t>
      </w:r>
      <w:r w:rsidRPr="008C6B04">
        <w:rPr>
          <w:sz w:val="26"/>
          <w:szCs w:val="26"/>
        </w:rPr>
        <w:t>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FA3E2D" w:rsidRPr="008C6B04" w:rsidRDefault="00FA3E2D" w:rsidP="00FA3E2D">
      <w:pPr>
        <w:jc w:val="both"/>
        <w:rPr>
          <w:sz w:val="26"/>
          <w:szCs w:val="26"/>
        </w:rPr>
      </w:pPr>
      <w:r w:rsidRPr="008C6B04">
        <w:rPr>
          <w:sz w:val="26"/>
          <w:szCs w:val="26"/>
        </w:rPr>
        <w:tab/>
        <w:t>В 202</w:t>
      </w:r>
      <w:r w:rsidR="00536D42" w:rsidRPr="008C6B04">
        <w:rPr>
          <w:sz w:val="26"/>
          <w:szCs w:val="26"/>
        </w:rPr>
        <w:t>4</w:t>
      </w:r>
      <w:r w:rsidRPr="008C6B04">
        <w:rPr>
          <w:sz w:val="26"/>
          <w:szCs w:val="26"/>
        </w:rPr>
        <w:t xml:space="preserve"> году в соответствии с программой профилактики осуществлялись следующие профилактические мероприятия: информирование, консультирование, предостережений о недопустимости нар</w:t>
      </w:r>
      <w:r w:rsidR="00A75389" w:rsidRPr="008C6B04">
        <w:rPr>
          <w:sz w:val="26"/>
          <w:szCs w:val="26"/>
        </w:rPr>
        <w:t xml:space="preserve">ушения обязательных требований не </w:t>
      </w:r>
      <w:r w:rsidR="008C6B04" w:rsidRPr="008C6B04">
        <w:rPr>
          <w:sz w:val="26"/>
          <w:szCs w:val="26"/>
        </w:rPr>
        <w:t>объявлялось</w:t>
      </w:r>
      <w:r w:rsidR="00A75389" w:rsidRPr="008C6B04">
        <w:rPr>
          <w:sz w:val="26"/>
          <w:szCs w:val="26"/>
        </w:rPr>
        <w:t>.</w:t>
      </w:r>
    </w:p>
    <w:p w:rsidR="00FA3E2D" w:rsidRPr="008C6B04" w:rsidRDefault="00FA3E2D" w:rsidP="00FA3E2D">
      <w:pPr>
        <w:jc w:val="both"/>
        <w:rPr>
          <w:sz w:val="26"/>
          <w:szCs w:val="26"/>
        </w:rPr>
      </w:pPr>
      <w:r w:rsidRPr="008C6B04">
        <w:rPr>
          <w:sz w:val="26"/>
          <w:szCs w:val="26"/>
        </w:rPr>
        <w:tab/>
        <w:t xml:space="preserve">Информирование произведено путем размещения и поддержания в актуальном состоянии сведений на официальном сайте муниципального образования </w:t>
      </w:r>
      <w:r w:rsidR="002A661A" w:rsidRPr="008C6B04">
        <w:rPr>
          <w:sz w:val="26"/>
          <w:szCs w:val="26"/>
        </w:rPr>
        <w:t>«Муниципальный округ Вавожский район Удмуртской Республики»</w:t>
      </w:r>
      <w:r w:rsidRPr="008C6B04">
        <w:rPr>
          <w:sz w:val="26"/>
          <w:szCs w:val="26"/>
        </w:rPr>
        <w:t xml:space="preserve"> в сети "Интернет", размещение которых предусмотрено законодательством РФ. </w:t>
      </w:r>
    </w:p>
    <w:p w:rsidR="00FA3E2D" w:rsidRPr="008C6B04" w:rsidRDefault="00FA3E2D" w:rsidP="00FA3E2D">
      <w:pPr>
        <w:jc w:val="both"/>
        <w:rPr>
          <w:sz w:val="26"/>
          <w:szCs w:val="26"/>
        </w:rPr>
      </w:pPr>
      <w:r w:rsidRPr="008C6B04">
        <w:rPr>
          <w:sz w:val="26"/>
          <w:szCs w:val="26"/>
        </w:rPr>
        <w:tab/>
        <w:t xml:space="preserve">Общее количество проведенных консультирований – </w:t>
      </w:r>
      <w:r w:rsidR="00F4249A" w:rsidRPr="008C6B04">
        <w:rPr>
          <w:sz w:val="26"/>
          <w:szCs w:val="26"/>
        </w:rPr>
        <w:t>4</w:t>
      </w:r>
      <w:r w:rsidR="00F37D78" w:rsidRPr="008C6B04">
        <w:rPr>
          <w:sz w:val="26"/>
          <w:szCs w:val="26"/>
        </w:rPr>
        <w:t>.</w:t>
      </w:r>
      <w:r w:rsidRPr="008C6B04">
        <w:rPr>
          <w:sz w:val="26"/>
          <w:szCs w:val="26"/>
        </w:rPr>
        <w:t xml:space="preserve"> </w:t>
      </w:r>
    </w:p>
    <w:p w:rsidR="00FA3E2D" w:rsidRPr="008C6B04" w:rsidRDefault="00FA3E2D" w:rsidP="008C6B04">
      <w:pPr>
        <w:jc w:val="both"/>
        <w:rPr>
          <w:sz w:val="26"/>
          <w:szCs w:val="26"/>
        </w:rPr>
      </w:pPr>
      <w:r w:rsidRPr="008C6B04">
        <w:rPr>
          <w:sz w:val="26"/>
          <w:szCs w:val="26"/>
        </w:rPr>
        <w:tab/>
        <w:t>В 202</w:t>
      </w:r>
      <w:r w:rsidR="00536D42" w:rsidRPr="008C6B04">
        <w:rPr>
          <w:sz w:val="26"/>
          <w:szCs w:val="26"/>
        </w:rPr>
        <w:t>4</w:t>
      </w:r>
      <w:r w:rsidRPr="008C6B04">
        <w:rPr>
          <w:sz w:val="26"/>
          <w:szCs w:val="26"/>
        </w:rPr>
        <w:t xml:space="preserve"> году кон</w:t>
      </w:r>
      <w:r w:rsidR="00F37D78" w:rsidRPr="008C6B04">
        <w:rPr>
          <w:sz w:val="26"/>
          <w:szCs w:val="26"/>
        </w:rPr>
        <w:t>трольных (надзорных) мероприятий</w:t>
      </w:r>
      <w:r w:rsidRPr="008C6B04">
        <w:rPr>
          <w:sz w:val="26"/>
          <w:szCs w:val="26"/>
        </w:rPr>
        <w:t xml:space="preserve"> без взаимодействия с </w:t>
      </w:r>
      <w:r w:rsidR="0014013E" w:rsidRPr="008C6B04">
        <w:rPr>
          <w:sz w:val="26"/>
          <w:szCs w:val="26"/>
        </w:rPr>
        <w:t>контролируемыми</w:t>
      </w:r>
      <w:r w:rsidRPr="008C6B04">
        <w:rPr>
          <w:sz w:val="26"/>
          <w:szCs w:val="26"/>
        </w:rPr>
        <w:t xml:space="preserve"> лицами</w:t>
      </w:r>
      <w:r w:rsidR="00F37D78" w:rsidRPr="008C6B04">
        <w:rPr>
          <w:sz w:val="26"/>
          <w:szCs w:val="26"/>
        </w:rPr>
        <w:t xml:space="preserve"> не проводилось.</w:t>
      </w:r>
    </w:p>
    <w:p w:rsidR="00FA3E2D" w:rsidRPr="008C6B04" w:rsidRDefault="00FA3E2D" w:rsidP="008C6B04">
      <w:pPr>
        <w:jc w:val="both"/>
        <w:rPr>
          <w:sz w:val="26"/>
          <w:szCs w:val="26"/>
        </w:rPr>
      </w:pPr>
      <w:r w:rsidRPr="008C6B04">
        <w:rPr>
          <w:sz w:val="26"/>
          <w:szCs w:val="26"/>
        </w:rPr>
        <w:tab/>
        <w:t>Наиболее актуальные проблемы, по которым проводились профилактические мероприятия в 202</w:t>
      </w:r>
      <w:r w:rsidR="00D35A17" w:rsidRPr="008C6B04">
        <w:rPr>
          <w:sz w:val="26"/>
          <w:szCs w:val="26"/>
        </w:rPr>
        <w:t>4</w:t>
      </w:r>
      <w:r w:rsidRPr="008C6B04">
        <w:rPr>
          <w:sz w:val="26"/>
          <w:szCs w:val="26"/>
        </w:rPr>
        <w:t xml:space="preserve"> году, это самовол</w:t>
      </w:r>
      <w:r w:rsidR="008C6B04" w:rsidRPr="008C6B04">
        <w:rPr>
          <w:sz w:val="26"/>
          <w:szCs w:val="26"/>
        </w:rPr>
        <w:t xml:space="preserve">ьное занятие земельного участка. </w:t>
      </w:r>
      <w:r w:rsidRPr="008C6B04">
        <w:rPr>
          <w:sz w:val="26"/>
          <w:szCs w:val="26"/>
        </w:rPr>
        <w:t>Основными проблемами в сфере ведения, на решение которых направлена программа профилактики, являются:</w:t>
      </w:r>
    </w:p>
    <w:p w:rsidR="00FA3E2D" w:rsidRPr="008C6B04" w:rsidRDefault="00FA3E2D" w:rsidP="008C6B04">
      <w:pPr>
        <w:jc w:val="both"/>
        <w:rPr>
          <w:sz w:val="26"/>
          <w:szCs w:val="26"/>
        </w:rPr>
      </w:pPr>
      <w:r w:rsidRPr="008C6B04">
        <w:rPr>
          <w:sz w:val="26"/>
          <w:szCs w:val="26"/>
        </w:rPr>
        <w:t>- недостаточно сформированное понимание исполнения обязательных требований у контролируемых лиц;</w:t>
      </w:r>
    </w:p>
    <w:p w:rsidR="00FA3E2D" w:rsidRPr="008C6B04" w:rsidRDefault="00FA3E2D" w:rsidP="00FA3E2D">
      <w:pPr>
        <w:jc w:val="both"/>
        <w:rPr>
          <w:sz w:val="26"/>
          <w:szCs w:val="26"/>
        </w:rPr>
      </w:pPr>
      <w:r w:rsidRPr="008C6B04">
        <w:rPr>
          <w:sz w:val="26"/>
          <w:szCs w:val="26"/>
        </w:rPr>
        <w:t>- пренебрежительное отношение к требованиям законодательства;</w:t>
      </w:r>
    </w:p>
    <w:p w:rsidR="00FA3E2D" w:rsidRPr="008C6B04" w:rsidRDefault="00FA3E2D" w:rsidP="00FA3E2D">
      <w:pPr>
        <w:jc w:val="both"/>
        <w:rPr>
          <w:sz w:val="26"/>
          <w:szCs w:val="26"/>
        </w:rPr>
      </w:pPr>
      <w:r w:rsidRPr="008C6B04">
        <w:rPr>
          <w:sz w:val="26"/>
          <w:szCs w:val="26"/>
        </w:rPr>
        <w:t>- низкая осведомленность контролируемых лиц о требованиях в области муниципального контроля;</w:t>
      </w:r>
    </w:p>
    <w:p w:rsidR="00FA3E2D" w:rsidRPr="008C6B04" w:rsidRDefault="00FA3E2D" w:rsidP="00FA3E2D">
      <w:pPr>
        <w:jc w:val="both"/>
        <w:rPr>
          <w:sz w:val="26"/>
          <w:szCs w:val="26"/>
        </w:rPr>
      </w:pPr>
      <w:r w:rsidRPr="008C6B04">
        <w:rPr>
          <w:sz w:val="26"/>
          <w:szCs w:val="26"/>
        </w:rPr>
        <w:t>- неоднозначное толкование нормативных правовых актов контролируемыми лицами;</w:t>
      </w:r>
    </w:p>
    <w:p w:rsidR="00FA3E2D" w:rsidRPr="008C6B04" w:rsidRDefault="00FA3E2D" w:rsidP="00FA3E2D">
      <w:pPr>
        <w:jc w:val="both"/>
        <w:rPr>
          <w:sz w:val="26"/>
          <w:szCs w:val="26"/>
        </w:rPr>
      </w:pPr>
      <w:r w:rsidRPr="008C6B04">
        <w:rPr>
          <w:sz w:val="26"/>
          <w:szCs w:val="26"/>
        </w:rPr>
        <w:tab/>
      </w:r>
    </w:p>
    <w:p w:rsidR="00FA3E2D" w:rsidRDefault="00FA3E2D" w:rsidP="00FA3E2D">
      <w:pPr>
        <w:rPr>
          <w:b/>
          <w:sz w:val="26"/>
          <w:szCs w:val="26"/>
        </w:rPr>
      </w:pPr>
    </w:p>
    <w:p w:rsidR="00CC297C" w:rsidRDefault="00CC297C" w:rsidP="00FA3E2D">
      <w:pPr>
        <w:rPr>
          <w:b/>
          <w:sz w:val="26"/>
          <w:szCs w:val="26"/>
        </w:rPr>
      </w:pPr>
    </w:p>
    <w:p w:rsidR="00CC297C" w:rsidRDefault="00CC297C" w:rsidP="00FA3E2D">
      <w:pPr>
        <w:rPr>
          <w:b/>
          <w:sz w:val="26"/>
          <w:szCs w:val="26"/>
        </w:rPr>
      </w:pPr>
    </w:p>
    <w:p w:rsidR="00CC297C" w:rsidRDefault="00CC297C" w:rsidP="00FA3E2D">
      <w:pPr>
        <w:rPr>
          <w:b/>
          <w:sz w:val="26"/>
          <w:szCs w:val="26"/>
        </w:rPr>
      </w:pPr>
    </w:p>
    <w:p w:rsidR="00CC297C" w:rsidRDefault="00CC297C" w:rsidP="00FA3E2D">
      <w:pPr>
        <w:rPr>
          <w:b/>
          <w:sz w:val="26"/>
          <w:szCs w:val="26"/>
        </w:rPr>
      </w:pPr>
    </w:p>
    <w:p w:rsidR="00CC297C" w:rsidRDefault="00CC297C" w:rsidP="00FA3E2D">
      <w:pPr>
        <w:rPr>
          <w:b/>
          <w:sz w:val="26"/>
          <w:szCs w:val="26"/>
        </w:rPr>
      </w:pPr>
    </w:p>
    <w:p w:rsidR="00CC297C" w:rsidRPr="008C6B04" w:rsidRDefault="00CC297C" w:rsidP="00FA3E2D">
      <w:pPr>
        <w:rPr>
          <w:b/>
          <w:sz w:val="26"/>
          <w:szCs w:val="26"/>
        </w:rPr>
      </w:pPr>
    </w:p>
    <w:p w:rsidR="00FA3E2D" w:rsidRPr="008C6B04" w:rsidRDefault="00061FD0" w:rsidP="00061FD0">
      <w:pPr>
        <w:tabs>
          <w:tab w:val="left" w:pos="465"/>
          <w:tab w:val="center" w:pos="5103"/>
        </w:tabs>
        <w:rPr>
          <w:b/>
          <w:sz w:val="26"/>
          <w:szCs w:val="26"/>
        </w:rPr>
      </w:pPr>
      <w:r w:rsidRPr="008C6B04">
        <w:rPr>
          <w:b/>
          <w:sz w:val="26"/>
          <w:szCs w:val="26"/>
        </w:rPr>
        <w:lastRenderedPageBreak/>
        <w:tab/>
      </w:r>
      <w:r w:rsidRPr="008C6B04">
        <w:rPr>
          <w:b/>
          <w:sz w:val="26"/>
          <w:szCs w:val="26"/>
        </w:rPr>
        <w:tab/>
      </w:r>
      <w:r w:rsidR="006F1164" w:rsidRPr="008C6B04">
        <w:rPr>
          <w:b/>
          <w:sz w:val="26"/>
          <w:szCs w:val="26"/>
          <w:lang w:val="en-US"/>
        </w:rPr>
        <w:t>III</w:t>
      </w:r>
      <w:r w:rsidR="00FA3E2D" w:rsidRPr="008C6B04">
        <w:rPr>
          <w:b/>
          <w:sz w:val="26"/>
          <w:szCs w:val="26"/>
        </w:rPr>
        <w:t>. Цели и задачи реализации</w:t>
      </w:r>
    </w:p>
    <w:p w:rsidR="00FA3E2D" w:rsidRPr="008C6B04" w:rsidRDefault="00FA3E2D" w:rsidP="00FA3E2D">
      <w:pPr>
        <w:jc w:val="center"/>
        <w:rPr>
          <w:b/>
          <w:sz w:val="26"/>
          <w:szCs w:val="26"/>
        </w:rPr>
      </w:pPr>
      <w:r w:rsidRPr="008C6B04">
        <w:rPr>
          <w:b/>
          <w:sz w:val="26"/>
          <w:szCs w:val="26"/>
        </w:rPr>
        <w:t>программы профилактики</w:t>
      </w:r>
    </w:p>
    <w:p w:rsidR="00FA3E2D" w:rsidRPr="008C6B04" w:rsidRDefault="00FA3E2D" w:rsidP="00FA3E2D">
      <w:pPr>
        <w:jc w:val="center"/>
        <w:rPr>
          <w:b/>
          <w:sz w:val="26"/>
          <w:szCs w:val="26"/>
        </w:rPr>
      </w:pPr>
    </w:p>
    <w:p w:rsidR="00FA3E2D" w:rsidRPr="008C6B04" w:rsidRDefault="00FA3E2D" w:rsidP="00011FE2">
      <w:pPr>
        <w:ind w:firstLine="709"/>
        <w:jc w:val="both"/>
        <w:rPr>
          <w:iCs/>
          <w:sz w:val="26"/>
          <w:szCs w:val="26"/>
        </w:rPr>
      </w:pPr>
      <w:r w:rsidRPr="008C6B04">
        <w:rPr>
          <w:iCs/>
          <w:sz w:val="26"/>
          <w:szCs w:val="26"/>
        </w:rPr>
        <w:t xml:space="preserve">Цели Программы: </w:t>
      </w:r>
    </w:p>
    <w:p w:rsidR="00FA3E2D" w:rsidRPr="008C6B04" w:rsidRDefault="00FA3E2D" w:rsidP="00FA3E2D">
      <w:pPr>
        <w:jc w:val="both"/>
        <w:rPr>
          <w:sz w:val="26"/>
          <w:szCs w:val="26"/>
        </w:rPr>
      </w:pPr>
      <w:r w:rsidRPr="008C6B04">
        <w:rPr>
          <w:sz w:val="26"/>
          <w:szCs w:val="26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A3E2D" w:rsidRPr="008C6B04" w:rsidRDefault="00FA3E2D" w:rsidP="00FA3E2D">
      <w:pPr>
        <w:jc w:val="both"/>
        <w:rPr>
          <w:sz w:val="26"/>
          <w:szCs w:val="26"/>
        </w:rPr>
      </w:pPr>
      <w:r w:rsidRPr="008C6B04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информированности;</w:t>
      </w:r>
    </w:p>
    <w:p w:rsidR="00FA3E2D" w:rsidRPr="008C6B04" w:rsidRDefault="00FA3E2D" w:rsidP="00FA3E2D">
      <w:pPr>
        <w:jc w:val="both"/>
        <w:rPr>
          <w:b/>
          <w:sz w:val="26"/>
          <w:szCs w:val="26"/>
        </w:rPr>
      </w:pPr>
      <w:r w:rsidRPr="008C6B04">
        <w:rPr>
          <w:sz w:val="26"/>
          <w:szCs w:val="26"/>
        </w:rPr>
        <w:t xml:space="preserve">- предупреждение нарушений обязательных требований; </w:t>
      </w:r>
    </w:p>
    <w:p w:rsidR="00FA3E2D" w:rsidRPr="008C6B04" w:rsidRDefault="00FA3E2D" w:rsidP="00FA3E2D">
      <w:pPr>
        <w:numPr>
          <w:ilvl w:val="0"/>
          <w:numId w:val="1"/>
        </w:numPr>
        <w:tabs>
          <w:tab w:val="clear" w:pos="0"/>
        </w:tabs>
        <w:jc w:val="both"/>
        <w:rPr>
          <w:bCs/>
          <w:sz w:val="26"/>
          <w:szCs w:val="26"/>
        </w:rPr>
      </w:pPr>
      <w:r w:rsidRPr="008C6B04">
        <w:rPr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FA3E2D" w:rsidRPr="008C6B04" w:rsidRDefault="00FA3E2D" w:rsidP="00FA3E2D">
      <w:pPr>
        <w:numPr>
          <w:ilvl w:val="0"/>
          <w:numId w:val="1"/>
        </w:numPr>
        <w:tabs>
          <w:tab w:val="clear" w:pos="0"/>
        </w:tabs>
        <w:jc w:val="both"/>
        <w:rPr>
          <w:bCs/>
          <w:sz w:val="26"/>
          <w:szCs w:val="26"/>
        </w:rPr>
      </w:pPr>
      <w:r w:rsidRPr="008C6B04">
        <w:rPr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A3E2D" w:rsidRPr="008C6B04" w:rsidRDefault="00FA3E2D" w:rsidP="00FA3E2D">
      <w:pPr>
        <w:numPr>
          <w:ilvl w:val="0"/>
          <w:numId w:val="1"/>
        </w:numPr>
        <w:tabs>
          <w:tab w:val="clear" w:pos="0"/>
        </w:tabs>
        <w:jc w:val="both"/>
        <w:rPr>
          <w:bCs/>
          <w:sz w:val="26"/>
          <w:szCs w:val="26"/>
        </w:rPr>
      </w:pPr>
      <w:r w:rsidRPr="008C6B04">
        <w:rPr>
          <w:bCs/>
          <w:sz w:val="26"/>
          <w:szCs w:val="26"/>
        </w:rPr>
        <w:t>- повышение прозрачности, результативности и эффективности системы контрольно-надзорной деятельности.</w:t>
      </w:r>
    </w:p>
    <w:p w:rsidR="00F37D78" w:rsidRPr="008C6B04" w:rsidRDefault="00061FD0" w:rsidP="00061FD0">
      <w:pPr>
        <w:tabs>
          <w:tab w:val="left" w:pos="2805"/>
        </w:tabs>
        <w:jc w:val="both"/>
        <w:rPr>
          <w:iCs/>
          <w:sz w:val="26"/>
          <w:szCs w:val="26"/>
        </w:rPr>
      </w:pPr>
      <w:r w:rsidRPr="008C6B04">
        <w:rPr>
          <w:iCs/>
          <w:sz w:val="26"/>
          <w:szCs w:val="26"/>
        </w:rPr>
        <w:tab/>
      </w:r>
    </w:p>
    <w:p w:rsidR="00FA3E2D" w:rsidRPr="008C6B04" w:rsidRDefault="00FA3E2D" w:rsidP="00011FE2">
      <w:pPr>
        <w:ind w:firstLine="709"/>
        <w:jc w:val="both"/>
        <w:rPr>
          <w:iCs/>
          <w:sz w:val="26"/>
          <w:szCs w:val="26"/>
        </w:rPr>
      </w:pPr>
      <w:r w:rsidRPr="008C6B04">
        <w:rPr>
          <w:iCs/>
          <w:sz w:val="26"/>
          <w:szCs w:val="26"/>
        </w:rPr>
        <w:t xml:space="preserve">Задачи Программы: </w:t>
      </w:r>
    </w:p>
    <w:p w:rsidR="00FA3E2D" w:rsidRPr="008C6B04" w:rsidRDefault="00FA3E2D" w:rsidP="00FA3E2D">
      <w:pPr>
        <w:jc w:val="both"/>
        <w:rPr>
          <w:sz w:val="26"/>
          <w:szCs w:val="26"/>
        </w:rPr>
      </w:pPr>
      <w:r w:rsidRPr="008C6B04">
        <w:rPr>
          <w:sz w:val="26"/>
          <w:szCs w:val="26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A3E2D" w:rsidRPr="008C6B04" w:rsidRDefault="00FA3E2D" w:rsidP="00FA3E2D">
      <w:pPr>
        <w:jc w:val="both"/>
        <w:rPr>
          <w:sz w:val="26"/>
          <w:szCs w:val="26"/>
        </w:rPr>
      </w:pPr>
      <w:r w:rsidRPr="008C6B04">
        <w:rPr>
          <w:sz w:val="26"/>
          <w:szCs w:val="26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A3E2D" w:rsidRPr="008C6B04" w:rsidRDefault="00FA3E2D" w:rsidP="00FA3E2D">
      <w:pPr>
        <w:jc w:val="both"/>
        <w:rPr>
          <w:sz w:val="26"/>
          <w:szCs w:val="26"/>
        </w:rPr>
      </w:pPr>
      <w:r w:rsidRPr="008C6B04">
        <w:rPr>
          <w:sz w:val="26"/>
          <w:szCs w:val="26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FA3E2D" w:rsidRPr="008C6B04" w:rsidRDefault="00FA3E2D" w:rsidP="00FA3E2D">
      <w:pPr>
        <w:jc w:val="both"/>
        <w:rPr>
          <w:sz w:val="26"/>
          <w:szCs w:val="26"/>
        </w:rPr>
      </w:pPr>
      <w:r w:rsidRPr="008C6B04">
        <w:rPr>
          <w:sz w:val="26"/>
          <w:szCs w:val="26"/>
        </w:rPr>
        <w:t xml:space="preserve">- повышение прозрачности осуществляемой контрольной деятельности; </w:t>
      </w:r>
    </w:p>
    <w:p w:rsidR="00FA3E2D" w:rsidRPr="008C6B04" w:rsidRDefault="00FA3E2D" w:rsidP="00FA3E2D">
      <w:pPr>
        <w:jc w:val="both"/>
        <w:rPr>
          <w:sz w:val="26"/>
          <w:szCs w:val="26"/>
        </w:rPr>
      </w:pPr>
      <w:r w:rsidRPr="008C6B04">
        <w:rPr>
          <w:sz w:val="26"/>
          <w:szCs w:val="26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FA3E2D" w:rsidRPr="008C6B04" w:rsidRDefault="00FA3E2D" w:rsidP="00FA3E2D">
      <w:pPr>
        <w:numPr>
          <w:ilvl w:val="0"/>
          <w:numId w:val="1"/>
        </w:numPr>
        <w:tabs>
          <w:tab w:val="clear" w:pos="0"/>
        </w:tabs>
        <w:jc w:val="both"/>
        <w:rPr>
          <w:bCs/>
          <w:sz w:val="26"/>
          <w:szCs w:val="26"/>
        </w:rPr>
      </w:pPr>
      <w:r w:rsidRPr="008C6B04">
        <w:rPr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FA3E2D" w:rsidRPr="008C6B04" w:rsidRDefault="00FA3E2D" w:rsidP="00FA3E2D">
      <w:pPr>
        <w:rPr>
          <w:bCs/>
          <w:sz w:val="26"/>
          <w:szCs w:val="26"/>
        </w:rPr>
      </w:pPr>
    </w:p>
    <w:p w:rsidR="00FA3E2D" w:rsidRPr="008C6B04" w:rsidRDefault="006F1164" w:rsidP="00FA3E2D">
      <w:pPr>
        <w:jc w:val="center"/>
        <w:rPr>
          <w:b/>
          <w:bCs/>
          <w:sz w:val="26"/>
          <w:szCs w:val="26"/>
        </w:rPr>
      </w:pPr>
      <w:r w:rsidRPr="008C6B04">
        <w:rPr>
          <w:b/>
          <w:bCs/>
          <w:sz w:val="26"/>
          <w:szCs w:val="26"/>
          <w:lang w:val="en-US"/>
        </w:rPr>
        <w:t>IV</w:t>
      </w:r>
      <w:r w:rsidR="00FA3E2D" w:rsidRPr="008C6B04">
        <w:rPr>
          <w:b/>
          <w:bCs/>
          <w:sz w:val="26"/>
          <w:szCs w:val="26"/>
        </w:rPr>
        <w:t>. Перечень профилактических мероприятий,</w:t>
      </w:r>
    </w:p>
    <w:p w:rsidR="00FA3E2D" w:rsidRPr="008C6B04" w:rsidRDefault="00FA3E2D" w:rsidP="00FA3E2D">
      <w:pPr>
        <w:jc w:val="center"/>
        <w:rPr>
          <w:b/>
          <w:bCs/>
          <w:sz w:val="26"/>
          <w:szCs w:val="26"/>
        </w:rPr>
      </w:pPr>
      <w:r w:rsidRPr="008C6B04">
        <w:rPr>
          <w:b/>
          <w:bCs/>
          <w:sz w:val="26"/>
          <w:szCs w:val="26"/>
        </w:rPr>
        <w:t>сроки (периодичность) их проведения</w:t>
      </w:r>
    </w:p>
    <w:p w:rsidR="00FA3E2D" w:rsidRPr="008C6B04" w:rsidRDefault="00FA3E2D" w:rsidP="00FA3E2D">
      <w:pPr>
        <w:rPr>
          <w:sz w:val="26"/>
          <w:szCs w:val="26"/>
        </w:rPr>
      </w:pPr>
    </w:p>
    <w:p w:rsidR="00FA3E2D" w:rsidRPr="008C6B04" w:rsidRDefault="00FA3E2D" w:rsidP="00011FE2">
      <w:pPr>
        <w:ind w:firstLine="709"/>
        <w:rPr>
          <w:sz w:val="26"/>
          <w:szCs w:val="26"/>
        </w:rPr>
      </w:pPr>
      <w:r w:rsidRPr="008C6B04">
        <w:rPr>
          <w:sz w:val="26"/>
          <w:szCs w:val="26"/>
        </w:rPr>
        <w:t xml:space="preserve">Администрация муниципального образования </w:t>
      </w:r>
      <w:r w:rsidR="00F37D78" w:rsidRPr="008C6B04">
        <w:rPr>
          <w:sz w:val="26"/>
          <w:szCs w:val="26"/>
        </w:rPr>
        <w:t xml:space="preserve">«Муниципальный округ Вавожский район Удмуртской Республики» </w:t>
      </w:r>
      <w:r w:rsidR="00CC297C">
        <w:rPr>
          <w:sz w:val="26"/>
          <w:szCs w:val="26"/>
        </w:rPr>
        <w:t>при осуществлении</w:t>
      </w:r>
      <w:bookmarkStart w:id="4" w:name="_GoBack"/>
      <w:bookmarkEnd w:id="4"/>
      <w:r w:rsidRPr="008C6B04">
        <w:rPr>
          <w:sz w:val="26"/>
          <w:szCs w:val="26"/>
        </w:rPr>
        <w:t xml:space="preserve"> указанного вида контроля проводит следующие профилактические мероприятия: </w:t>
      </w:r>
    </w:p>
    <w:p w:rsidR="00FA3E2D" w:rsidRPr="008C6B04" w:rsidRDefault="00FA3E2D" w:rsidP="00FA3E2D">
      <w:pPr>
        <w:rPr>
          <w:sz w:val="26"/>
          <w:szCs w:val="26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570"/>
        <w:gridCol w:w="4805"/>
        <w:gridCol w:w="2372"/>
      </w:tblGrid>
      <w:tr w:rsidR="005B6F19" w:rsidRPr="008C6B04" w:rsidTr="00061FD0">
        <w:tc>
          <w:tcPr>
            <w:tcW w:w="2570" w:type="dxa"/>
          </w:tcPr>
          <w:p w:rsidR="005B6F19" w:rsidRPr="008C6B04" w:rsidRDefault="005B6F19" w:rsidP="00F37D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>Вид профилактического мероприятия</w:t>
            </w:r>
          </w:p>
        </w:tc>
        <w:tc>
          <w:tcPr>
            <w:tcW w:w="4805" w:type="dxa"/>
          </w:tcPr>
          <w:p w:rsidR="005B6F19" w:rsidRPr="008C6B04" w:rsidRDefault="005B6F19" w:rsidP="00F37D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>Состав, сроки (периодичность)</w:t>
            </w:r>
          </w:p>
          <w:p w:rsidR="005B6F19" w:rsidRPr="008C6B04" w:rsidRDefault="005B6F19" w:rsidP="00F37D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>проведения профилактического мероприятия</w:t>
            </w:r>
          </w:p>
        </w:tc>
        <w:tc>
          <w:tcPr>
            <w:tcW w:w="2372" w:type="dxa"/>
          </w:tcPr>
          <w:p w:rsidR="005B6F19" w:rsidRPr="008C6B04" w:rsidRDefault="005B6F19" w:rsidP="00F37D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>Ответственное лицо</w:t>
            </w:r>
          </w:p>
        </w:tc>
      </w:tr>
      <w:tr w:rsidR="005B6F19" w:rsidRPr="008C6B04" w:rsidTr="00061FD0">
        <w:tc>
          <w:tcPr>
            <w:tcW w:w="2570" w:type="dxa"/>
          </w:tcPr>
          <w:p w:rsidR="005B6F19" w:rsidRPr="008C6B04" w:rsidRDefault="005B6F19" w:rsidP="00FA3E2D">
            <w:pPr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4805" w:type="dxa"/>
          </w:tcPr>
          <w:p w:rsidR="005B6F19" w:rsidRPr="008C6B04" w:rsidRDefault="005B6F19" w:rsidP="00F37D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 xml:space="preserve">Производится путем размещения и поддержания в актуальном состоянии соответствующих сведений на официальном сайте муниципального образования «Муниципальный округ </w:t>
            </w:r>
            <w:r w:rsidRPr="008C6B0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Вавожский район Удмуртской Республики»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формах: </w:t>
            </w:r>
          </w:p>
          <w:p w:rsidR="005B6F19" w:rsidRPr="008C6B04" w:rsidRDefault="005B6F19" w:rsidP="00F37D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>- тексты нормативных правовых актов, регулирующих осуществление муниципального контроля (в текущем режиме);</w:t>
            </w:r>
          </w:p>
          <w:p w:rsidR="005B6F19" w:rsidRPr="008C6B04" w:rsidRDefault="005B6F19" w:rsidP="00F37D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 (в текущем режиме);</w:t>
            </w:r>
          </w:p>
          <w:p w:rsidR="005B6F19" w:rsidRPr="008C6B04" w:rsidRDefault="005B6F19" w:rsidP="00F37D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hyperlink r:id="rId11" w:history="1">
              <w:r w:rsidRPr="008C6B04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перечень</w:t>
              </w:r>
            </w:hyperlink>
            <w:r w:rsidRPr="008C6B04">
              <w:rPr>
                <w:rFonts w:ascii="Times New Roman" w:hAnsi="Times New Roman"/>
                <w:sz w:val="26"/>
                <w:szCs w:val="26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(в текущем режиме);</w:t>
            </w:r>
          </w:p>
          <w:p w:rsidR="005B6F19" w:rsidRPr="008C6B04" w:rsidRDefault="005B6F19" w:rsidP="00F37D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>- программу профилактики рисков причинения вреда;</w:t>
            </w:r>
          </w:p>
          <w:p w:rsidR="005B6F19" w:rsidRPr="008C6B04" w:rsidRDefault="005B6F19" w:rsidP="00F37D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5B6F19" w:rsidRPr="008C6B04" w:rsidRDefault="005B6F19" w:rsidP="00F37D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5B6F19" w:rsidRPr="008C6B04" w:rsidRDefault="005B6F19" w:rsidP="00F37D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>- доклады о муниципальном контроле;</w:t>
            </w:r>
          </w:p>
          <w:p w:rsidR="005B6F19" w:rsidRPr="008C6B04" w:rsidRDefault="005B6F19" w:rsidP="00F37D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>- иные;</w:t>
            </w:r>
          </w:p>
          <w:p w:rsidR="005B6F19" w:rsidRPr="008C6B04" w:rsidRDefault="005B6F19" w:rsidP="00F37D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:rsidR="005B6F19" w:rsidRPr="008C6B04" w:rsidRDefault="005B6F19" w:rsidP="00F37D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lastRenderedPageBreak/>
              <w:t>Главный специалист-эксперт отдела по строительству и ЖКХ</w:t>
            </w:r>
          </w:p>
        </w:tc>
      </w:tr>
      <w:tr w:rsidR="005B6F19" w:rsidRPr="008C6B04" w:rsidTr="00061FD0">
        <w:tc>
          <w:tcPr>
            <w:tcW w:w="2570" w:type="dxa"/>
          </w:tcPr>
          <w:p w:rsidR="005B6F19" w:rsidRPr="008C6B04" w:rsidRDefault="005B6F19" w:rsidP="00FA3E2D">
            <w:pPr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4805" w:type="dxa"/>
          </w:tcPr>
          <w:p w:rsidR="005B6F19" w:rsidRPr="008C6B04" w:rsidRDefault="005B6F19" w:rsidP="00F37D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 xml:space="preserve">осуществляется в текущем порядке по телефону 8-922-525-44-09, посредством видео-конференц-связи, на личном приеме в администрации муниципального образования «Муниципальный округ Вавожский район Удмуртской Республики», расположенной по адресу: Удмуртская Республика, Вавожский район, с. Вавож, </w:t>
            </w:r>
            <w:r w:rsidRPr="008C6B0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ул. Интернациональная, д. 45а, каб. 42, либо в ходе проведения профилактического мероприятия, контрольного (надзорного) мероприятия. </w:t>
            </w:r>
            <w:r w:rsidRPr="008C6B04">
              <w:rPr>
                <w:rFonts w:ascii="Times New Roman" w:hAnsi="Times New Roman"/>
                <w:sz w:val="26"/>
                <w:szCs w:val="26"/>
              </w:rPr>
              <w:tab/>
              <w:t>Консультирование проводится по следующим вопросам:</w:t>
            </w:r>
          </w:p>
          <w:p w:rsidR="005B6F19" w:rsidRPr="008C6B04" w:rsidRDefault="005B6F19" w:rsidP="00F37D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>- об общей организации осуществления муниципального контроля на территории муниципального образования;</w:t>
            </w:r>
          </w:p>
          <w:p w:rsidR="005B6F19" w:rsidRPr="008C6B04" w:rsidRDefault="005B6F19" w:rsidP="00F37D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>- о порядке осуществления муниципального контроля на территории муниципального образования;</w:t>
            </w:r>
          </w:p>
          <w:p w:rsidR="005B6F19" w:rsidRPr="008C6B04" w:rsidRDefault="005B6F19" w:rsidP="00F37D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>- о принятых муниципальных нормативных правовых актах во исполнение ФЗ №248-ФЗ. По данному вопросу консультирование возможно в письменном виде;</w:t>
            </w:r>
          </w:p>
          <w:p w:rsidR="005B6F19" w:rsidRPr="008C6B04" w:rsidRDefault="005B6F19" w:rsidP="00F37D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 xml:space="preserve">- о разъяснении обязательных требований. </w:t>
            </w:r>
          </w:p>
          <w:p w:rsidR="005B6F19" w:rsidRPr="008C6B04" w:rsidRDefault="005B6F19" w:rsidP="00F37D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:rsidR="005B6F19" w:rsidRPr="008C6B04" w:rsidRDefault="005B6F19" w:rsidP="00F37D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lastRenderedPageBreak/>
              <w:t>Главный специалист-эксперт отдела по строительству и ЖКХ</w:t>
            </w:r>
          </w:p>
        </w:tc>
      </w:tr>
      <w:tr w:rsidR="005B6F19" w:rsidRPr="008C6B04" w:rsidTr="00061FD0">
        <w:tc>
          <w:tcPr>
            <w:tcW w:w="2570" w:type="dxa"/>
          </w:tcPr>
          <w:p w:rsidR="005B6F19" w:rsidRPr="008C6B04" w:rsidRDefault="005B6F19" w:rsidP="00FA3E2D">
            <w:pPr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4805" w:type="dxa"/>
          </w:tcPr>
          <w:p w:rsidR="005B6F19" w:rsidRPr="008C6B04" w:rsidRDefault="00061FD0" w:rsidP="00061F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372" w:type="dxa"/>
          </w:tcPr>
          <w:p w:rsidR="005B6F19" w:rsidRPr="008C6B04" w:rsidRDefault="005B6F19" w:rsidP="00FA3E2D">
            <w:pPr>
              <w:rPr>
                <w:rFonts w:ascii="Times New Roman" w:hAnsi="Times New Roman"/>
                <w:sz w:val="26"/>
                <w:szCs w:val="26"/>
              </w:rPr>
            </w:pPr>
            <w:r w:rsidRPr="008C6B04">
              <w:rPr>
                <w:rFonts w:ascii="Times New Roman" w:hAnsi="Times New Roman"/>
                <w:sz w:val="26"/>
                <w:szCs w:val="26"/>
              </w:rPr>
              <w:t>Главный специалист-эксперт отдела по строительству и ЖКХ</w:t>
            </w:r>
          </w:p>
        </w:tc>
      </w:tr>
    </w:tbl>
    <w:p w:rsidR="00F057C0" w:rsidRPr="008C6B04" w:rsidRDefault="00F057C0" w:rsidP="00FA3E2D">
      <w:pPr>
        <w:rPr>
          <w:sz w:val="26"/>
          <w:szCs w:val="26"/>
        </w:rPr>
      </w:pPr>
    </w:p>
    <w:p w:rsidR="00F057C0" w:rsidRPr="008C6B04" w:rsidRDefault="00F057C0" w:rsidP="00FA3E2D">
      <w:pPr>
        <w:rPr>
          <w:sz w:val="26"/>
          <w:szCs w:val="26"/>
        </w:rPr>
      </w:pPr>
    </w:p>
    <w:p w:rsidR="00FA3E2D" w:rsidRPr="008C6B04" w:rsidRDefault="006F1164" w:rsidP="00FA3E2D">
      <w:pPr>
        <w:jc w:val="center"/>
        <w:rPr>
          <w:b/>
          <w:sz w:val="26"/>
          <w:szCs w:val="26"/>
        </w:rPr>
      </w:pPr>
      <w:r w:rsidRPr="008C6B04">
        <w:rPr>
          <w:b/>
          <w:sz w:val="26"/>
          <w:szCs w:val="26"/>
          <w:lang w:val="en-US"/>
        </w:rPr>
        <w:t>V</w:t>
      </w:r>
      <w:r w:rsidR="00FA3E2D" w:rsidRPr="008C6B04">
        <w:rPr>
          <w:b/>
          <w:sz w:val="26"/>
          <w:szCs w:val="26"/>
        </w:rPr>
        <w:t>. Показатели результативности и эффективности</w:t>
      </w:r>
    </w:p>
    <w:p w:rsidR="00FA3E2D" w:rsidRPr="008C6B04" w:rsidRDefault="00FA3E2D" w:rsidP="00FA3E2D">
      <w:pPr>
        <w:jc w:val="center"/>
        <w:rPr>
          <w:b/>
          <w:sz w:val="26"/>
          <w:szCs w:val="26"/>
        </w:rPr>
      </w:pPr>
      <w:r w:rsidRPr="008C6B04">
        <w:rPr>
          <w:b/>
          <w:sz w:val="26"/>
          <w:szCs w:val="26"/>
        </w:rPr>
        <w:t>программы профилактики</w:t>
      </w:r>
    </w:p>
    <w:p w:rsidR="00FA3E2D" w:rsidRPr="008C6B04" w:rsidRDefault="00FA3E2D" w:rsidP="00FA3E2D">
      <w:pPr>
        <w:rPr>
          <w:b/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061FD0" w:rsidRPr="008C6B04" w:rsidTr="00CE6415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D0" w:rsidRPr="008C6B04" w:rsidRDefault="00061FD0" w:rsidP="00CE6415">
            <w:pPr>
              <w:jc w:val="center"/>
              <w:rPr>
                <w:sz w:val="26"/>
                <w:szCs w:val="26"/>
              </w:rPr>
            </w:pPr>
            <w:r w:rsidRPr="008C6B0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FD0" w:rsidRPr="008C6B04" w:rsidRDefault="00061FD0" w:rsidP="00CE6415">
            <w:pPr>
              <w:jc w:val="center"/>
              <w:rPr>
                <w:sz w:val="26"/>
                <w:szCs w:val="26"/>
              </w:rPr>
            </w:pPr>
            <w:r w:rsidRPr="008C6B04">
              <w:rPr>
                <w:sz w:val="26"/>
                <w:szCs w:val="26"/>
              </w:rPr>
              <w:t>Исполнение</w:t>
            </w:r>
          </w:p>
          <w:p w:rsidR="00061FD0" w:rsidRPr="008C6B04" w:rsidRDefault="00061FD0" w:rsidP="00CE6415">
            <w:pPr>
              <w:jc w:val="center"/>
              <w:rPr>
                <w:sz w:val="26"/>
                <w:szCs w:val="26"/>
              </w:rPr>
            </w:pPr>
            <w:r w:rsidRPr="008C6B04">
              <w:rPr>
                <w:sz w:val="26"/>
                <w:szCs w:val="26"/>
              </w:rPr>
              <w:t>показателя</w:t>
            </w:r>
          </w:p>
          <w:p w:rsidR="00061FD0" w:rsidRPr="008C6B04" w:rsidRDefault="00061FD0" w:rsidP="00CE6415">
            <w:pPr>
              <w:jc w:val="center"/>
              <w:rPr>
                <w:sz w:val="26"/>
                <w:szCs w:val="26"/>
              </w:rPr>
            </w:pPr>
            <w:r w:rsidRPr="008C6B04">
              <w:rPr>
                <w:sz w:val="26"/>
                <w:szCs w:val="26"/>
              </w:rPr>
              <w:t>2025 год,</w:t>
            </w:r>
          </w:p>
          <w:p w:rsidR="00061FD0" w:rsidRPr="008C6B04" w:rsidRDefault="00061FD0" w:rsidP="00CE6415">
            <w:pPr>
              <w:jc w:val="center"/>
              <w:rPr>
                <w:sz w:val="26"/>
                <w:szCs w:val="26"/>
              </w:rPr>
            </w:pPr>
            <w:r w:rsidRPr="008C6B04">
              <w:rPr>
                <w:sz w:val="26"/>
                <w:szCs w:val="26"/>
              </w:rPr>
              <w:t>%</w:t>
            </w:r>
          </w:p>
        </w:tc>
      </w:tr>
      <w:tr w:rsidR="00061FD0" w:rsidRPr="008C6B04" w:rsidTr="00CE641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D0" w:rsidRPr="008C6B04" w:rsidRDefault="00061FD0" w:rsidP="00CE6415">
            <w:pPr>
              <w:jc w:val="both"/>
              <w:rPr>
                <w:sz w:val="26"/>
                <w:szCs w:val="26"/>
              </w:rPr>
            </w:pPr>
            <w:r w:rsidRPr="008C6B04">
              <w:rPr>
                <w:sz w:val="26"/>
                <w:szCs w:val="26"/>
              </w:rPr>
              <w:t>Полнота информации, размещенной на официальном сайте муниципального образования «Муниципальный округ Вавожский район Удмуртской Республики» в соответствии со статьей 46 Федерального закона № 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D0" w:rsidRPr="008C6B04" w:rsidRDefault="00061FD0" w:rsidP="00CE6415">
            <w:pPr>
              <w:jc w:val="center"/>
              <w:rPr>
                <w:sz w:val="26"/>
                <w:szCs w:val="26"/>
              </w:rPr>
            </w:pPr>
            <w:r w:rsidRPr="008C6B04">
              <w:rPr>
                <w:sz w:val="26"/>
                <w:szCs w:val="26"/>
              </w:rPr>
              <w:t>100%</w:t>
            </w:r>
          </w:p>
        </w:tc>
      </w:tr>
      <w:tr w:rsidR="00061FD0" w:rsidRPr="008C6B04" w:rsidTr="00CE641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D0" w:rsidRPr="008C6B04" w:rsidRDefault="00061FD0" w:rsidP="00CE6415">
            <w:pPr>
              <w:rPr>
                <w:sz w:val="26"/>
                <w:szCs w:val="26"/>
              </w:rPr>
            </w:pPr>
            <w:r w:rsidRPr="008C6B04">
              <w:rPr>
                <w:sz w:val="26"/>
                <w:szCs w:val="26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D0" w:rsidRPr="008C6B04" w:rsidRDefault="00061FD0" w:rsidP="00CE6415">
            <w:pPr>
              <w:jc w:val="center"/>
              <w:rPr>
                <w:sz w:val="26"/>
                <w:szCs w:val="26"/>
              </w:rPr>
            </w:pPr>
            <w:r w:rsidRPr="008C6B04">
              <w:rPr>
                <w:sz w:val="26"/>
                <w:szCs w:val="26"/>
              </w:rPr>
              <w:t>100%</w:t>
            </w:r>
          </w:p>
        </w:tc>
      </w:tr>
      <w:tr w:rsidR="00061FD0" w:rsidRPr="008C6B04" w:rsidTr="00CE641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D0" w:rsidRPr="008C6B04" w:rsidRDefault="00061FD0" w:rsidP="00CE6415">
            <w:pPr>
              <w:jc w:val="both"/>
              <w:rPr>
                <w:sz w:val="26"/>
                <w:szCs w:val="26"/>
              </w:rPr>
            </w:pPr>
            <w:r w:rsidRPr="008C6B04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D0" w:rsidRPr="008C6B04" w:rsidRDefault="00061FD0" w:rsidP="00CE6415">
            <w:pPr>
              <w:jc w:val="center"/>
              <w:rPr>
                <w:sz w:val="26"/>
                <w:szCs w:val="26"/>
              </w:rPr>
            </w:pPr>
            <w:r w:rsidRPr="008C6B04">
              <w:rPr>
                <w:sz w:val="26"/>
                <w:szCs w:val="26"/>
              </w:rPr>
              <w:t>100%</w:t>
            </w:r>
          </w:p>
        </w:tc>
      </w:tr>
    </w:tbl>
    <w:p w:rsidR="00FA3E2D" w:rsidRPr="00FA3E2D" w:rsidRDefault="00FA3E2D" w:rsidP="00FA3E2D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FD113A">
      <w:headerReference w:type="default" r:id="rId12"/>
      <w:headerReference w:type="first" r:id="rId13"/>
      <w:pgSz w:w="11906" w:h="16838"/>
      <w:pgMar w:top="1135" w:right="566" w:bottom="1134" w:left="1134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EF" w:rsidRDefault="001041EF">
      <w:r>
        <w:separator/>
      </w:r>
    </w:p>
  </w:endnote>
  <w:endnote w:type="continuationSeparator" w:id="0">
    <w:p w:rsidR="001041EF" w:rsidRDefault="0010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EF" w:rsidRDefault="001041EF">
      <w:r>
        <w:separator/>
      </w:r>
    </w:p>
  </w:footnote>
  <w:footnote w:type="continuationSeparator" w:id="0">
    <w:p w:rsidR="001041EF" w:rsidRDefault="00104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EE" w:rsidRDefault="001F3FEE">
    <w:pPr>
      <w:pStyle w:val="af"/>
      <w:jc w:val="center"/>
    </w:pPr>
  </w:p>
  <w:p w:rsidR="001F3FEE" w:rsidRDefault="001041EF">
    <w:pPr>
      <w:pStyle w:val="af"/>
      <w:jc w:val="center"/>
    </w:pPr>
    <w:sdt>
      <w:sdtPr>
        <w:id w:val="1108169379"/>
        <w:docPartObj>
          <w:docPartGallery w:val="Page Numbers (Top of Page)"/>
          <w:docPartUnique/>
        </w:docPartObj>
      </w:sdtPr>
      <w:sdtEndPr/>
      <w:sdtContent>
        <w:r w:rsidR="001F3FEE">
          <w:fldChar w:fldCharType="begin"/>
        </w:r>
        <w:r w:rsidR="001F3FEE">
          <w:instrText>PAGE   \* MERGEFORMAT</w:instrText>
        </w:r>
        <w:r w:rsidR="001F3FEE">
          <w:fldChar w:fldCharType="separate"/>
        </w:r>
        <w:r w:rsidR="00CC297C">
          <w:rPr>
            <w:noProof/>
          </w:rPr>
          <w:t>7</w:t>
        </w:r>
        <w:r w:rsidR="001F3FEE">
          <w:fldChar w:fldCharType="end"/>
        </w:r>
      </w:sdtContent>
    </w:sdt>
  </w:p>
  <w:p w:rsidR="00010179" w:rsidRDefault="00010179" w:rsidP="001F3FEE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5797051"/>
      <w:docPartObj>
        <w:docPartGallery w:val="Page Numbers (Top of Page)"/>
        <w:docPartUnique/>
      </w:docPartObj>
    </w:sdtPr>
    <w:sdtEndPr/>
    <w:sdtContent>
      <w:p w:rsidR="001F3FEE" w:rsidRDefault="001041EF">
        <w:pPr>
          <w:pStyle w:val="af"/>
          <w:jc w:val="center"/>
        </w:pPr>
      </w:p>
    </w:sdtContent>
  </w:sdt>
  <w:p w:rsidR="001F3FEE" w:rsidRDefault="001F3FE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FB3F53"/>
    <w:multiLevelType w:val="hybridMultilevel"/>
    <w:tmpl w:val="18865580"/>
    <w:lvl w:ilvl="0" w:tplc="559485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FE2"/>
    <w:rsid w:val="000272BC"/>
    <w:rsid w:val="0004561B"/>
    <w:rsid w:val="000534B9"/>
    <w:rsid w:val="00055C23"/>
    <w:rsid w:val="00061FD0"/>
    <w:rsid w:val="00087A7F"/>
    <w:rsid w:val="00097D31"/>
    <w:rsid w:val="000D05A0"/>
    <w:rsid w:val="000E228D"/>
    <w:rsid w:val="000E6231"/>
    <w:rsid w:val="000F03B2"/>
    <w:rsid w:val="001041EF"/>
    <w:rsid w:val="00115CE3"/>
    <w:rsid w:val="0011670F"/>
    <w:rsid w:val="00117C48"/>
    <w:rsid w:val="001300E9"/>
    <w:rsid w:val="0014013E"/>
    <w:rsid w:val="00140632"/>
    <w:rsid w:val="0016136D"/>
    <w:rsid w:val="001624CD"/>
    <w:rsid w:val="00174BF8"/>
    <w:rsid w:val="001A5FBD"/>
    <w:rsid w:val="001B4EB7"/>
    <w:rsid w:val="001C32A8"/>
    <w:rsid w:val="001C7CE2"/>
    <w:rsid w:val="001E53E5"/>
    <w:rsid w:val="001F3FEE"/>
    <w:rsid w:val="002013D6"/>
    <w:rsid w:val="0021412F"/>
    <w:rsid w:val="002147F8"/>
    <w:rsid w:val="00214E12"/>
    <w:rsid w:val="00236560"/>
    <w:rsid w:val="00254C57"/>
    <w:rsid w:val="00260B37"/>
    <w:rsid w:val="00270C3B"/>
    <w:rsid w:val="002751F5"/>
    <w:rsid w:val="0029794D"/>
    <w:rsid w:val="002A16C1"/>
    <w:rsid w:val="002A661A"/>
    <w:rsid w:val="002B4FD2"/>
    <w:rsid w:val="002C745C"/>
    <w:rsid w:val="002E54BE"/>
    <w:rsid w:val="00300904"/>
    <w:rsid w:val="00311F87"/>
    <w:rsid w:val="00312CF5"/>
    <w:rsid w:val="00322635"/>
    <w:rsid w:val="0032731E"/>
    <w:rsid w:val="00393D2E"/>
    <w:rsid w:val="003A2384"/>
    <w:rsid w:val="003D216B"/>
    <w:rsid w:val="00403459"/>
    <w:rsid w:val="00406FF4"/>
    <w:rsid w:val="0048387B"/>
    <w:rsid w:val="004964FF"/>
    <w:rsid w:val="004B5E11"/>
    <w:rsid w:val="004C74A2"/>
    <w:rsid w:val="00536D42"/>
    <w:rsid w:val="00557375"/>
    <w:rsid w:val="00573555"/>
    <w:rsid w:val="005815D8"/>
    <w:rsid w:val="00584608"/>
    <w:rsid w:val="00594D83"/>
    <w:rsid w:val="005A4EC1"/>
    <w:rsid w:val="005B2800"/>
    <w:rsid w:val="005B3753"/>
    <w:rsid w:val="005B6F19"/>
    <w:rsid w:val="005C6B9A"/>
    <w:rsid w:val="005E5FCA"/>
    <w:rsid w:val="005E679A"/>
    <w:rsid w:val="005F6D36"/>
    <w:rsid w:val="005F7562"/>
    <w:rsid w:val="005F7DEF"/>
    <w:rsid w:val="00614FAE"/>
    <w:rsid w:val="00617DB5"/>
    <w:rsid w:val="00631C5C"/>
    <w:rsid w:val="006C2CFC"/>
    <w:rsid w:val="006F1164"/>
    <w:rsid w:val="006F2075"/>
    <w:rsid w:val="007112E3"/>
    <w:rsid w:val="007143EE"/>
    <w:rsid w:val="00724E8F"/>
    <w:rsid w:val="00735804"/>
    <w:rsid w:val="007432C9"/>
    <w:rsid w:val="00750ABC"/>
    <w:rsid w:val="00751008"/>
    <w:rsid w:val="007514E9"/>
    <w:rsid w:val="00796661"/>
    <w:rsid w:val="007D1416"/>
    <w:rsid w:val="007D6E47"/>
    <w:rsid w:val="007E54A3"/>
    <w:rsid w:val="007F12CE"/>
    <w:rsid w:val="007F4F01"/>
    <w:rsid w:val="00800079"/>
    <w:rsid w:val="00826211"/>
    <w:rsid w:val="0083223B"/>
    <w:rsid w:val="00886A38"/>
    <w:rsid w:val="008C6B04"/>
    <w:rsid w:val="008D0D7F"/>
    <w:rsid w:val="008E5F33"/>
    <w:rsid w:val="008F2E0C"/>
    <w:rsid w:val="009110D2"/>
    <w:rsid w:val="00930DB3"/>
    <w:rsid w:val="009A7968"/>
    <w:rsid w:val="00A14D16"/>
    <w:rsid w:val="00A24EB9"/>
    <w:rsid w:val="00A333F8"/>
    <w:rsid w:val="00A42319"/>
    <w:rsid w:val="00A60C96"/>
    <w:rsid w:val="00A75389"/>
    <w:rsid w:val="00AD5179"/>
    <w:rsid w:val="00AF2DD7"/>
    <w:rsid w:val="00B0593F"/>
    <w:rsid w:val="00B562C1"/>
    <w:rsid w:val="00B63641"/>
    <w:rsid w:val="00B70D30"/>
    <w:rsid w:val="00BA4658"/>
    <w:rsid w:val="00BD2261"/>
    <w:rsid w:val="00BD5AF2"/>
    <w:rsid w:val="00C03DEB"/>
    <w:rsid w:val="00C71E0B"/>
    <w:rsid w:val="00CB4604"/>
    <w:rsid w:val="00CC297C"/>
    <w:rsid w:val="00CC4111"/>
    <w:rsid w:val="00CD0066"/>
    <w:rsid w:val="00CF25B5"/>
    <w:rsid w:val="00CF3559"/>
    <w:rsid w:val="00D22C0C"/>
    <w:rsid w:val="00D32A54"/>
    <w:rsid w:val="00D35A17"/>
    <w:rsid w:val="00D57439"/>
    <w:rsid w:val="00DF7AE1"/>
    <w:rsid w:val="00E03E77"/>
    <w:rsid w:val="00E06FAE"/>
    <w:rsid w:val="00E11B07"/>
    <w:rsid w:val="00E41E47"/>
    <w:rsid w:val="00E727C9"/>
    <w:rsid w:val="00F057C0"/>
    <w:rsid w:val="00F14533"/>
    <w:rsid w:val="00F37D78"/>
    <w:rsid w:val="00F4249A"/>
    <w:rsid w:val="00F52D15"/>
    <w:rsid w:val="00F63BDF"/>
    <w:rsid w:val="00F706BC"/>
    <w:rsid w:val="00F737E5"/>
    <w:rsid w:val="00F825D0"/>
    <w:rsid w:val="00FA3E2D"/>
    <w:rsid w:val="00FD113A"/>
    <w:rsid w:val="00FD642B"/>
    <w:rsid w:val="00FE04D2"/>
    <w:rsid w:val="00FE125F"/>
    <w:rsid w:val="00FE4CD6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208F222-A967-497C-B399-F91526B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14533"/>
    <w:pPr>
      <w:jc w:val="both"/>
    </w:pPr>
    <w:rPr>
      <w:sz w:val="28"/>
    </w:rPr>
  </w:style>
  <w:style w:type="paragraph" w:styleId="ab">
    <w:name w:val="List"/>
    <w:basedOn w:val="aa"/>
    <w:rsid w:val="00F14533"/>
    <w:rPr>
      <w:rFonts w:cs="Mangal"/>
    </w:rPr>
  </w:style>
  <w:style w:type="paragraph" w:styleId="ac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d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14533"/>
  </w:style>
  <w:style w:type="paragraph" w:styleId="af1">
    <w:name w:val="footer"/>
    <w:basedOn w:val="a"/>
    <w:rsid w:val="00F14533"/>
  </w:style>
  <w:style w:type="paragraph" w:styleId="af2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14533"/>
    <w:rPr>
      <w:sz w:val="20"/>
      <w:szCs w:val="20"/>
    </w:rPr>
  </w:style>
  <w:style w:type="paragraph" w:styleId="af3">
    <w:name w:val="annotation subject"/>
    <w:basedOn w:val="15"/>
    <w:next w:val="15"/>
    <w:rsid w:val="00F14533"/>
    <w:rPr>
      <w:b/>
      <w:bCs/>
    </w:rPr>
  </w:style>
  <w:style w:type="paragraph" w:styleId="af4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1453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14533"/>
    <w:pPr>
      <w:suppressLineNumbers/>
    </w:pPr>
  </w:style>
  <w:style w:type="paragraph" w:customStyle="1" w:styleId="af8">
    <w:name w:val="Заголовок таблицы"/>
    <w:basedOn w:val="af7"/>
    <w:rsid w:val="00F1453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1453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FORMATTEXT">
    <w:name w:val=".FORMATTEXT"/>
    <w:uiPriority w:val="99"/>
    <w:rsid w:val="00F424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424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ERTEXT">
    <w:name w:val=".HEADERTEXT"/>
    <w:uiPriority w:val="99"/>
    <w:rsid w:val="006F116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F1907A49E4E245573E9F57502D501968A1B7BF69CC5F7A460D6244DC5C54472AD62458B1950889994A026DCAE8R9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E5B4F7AC3B678EAE24390374BAB8C46CD9ABC1E04D475697EAAE4604KDn7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D1F96-0184-40A0-A80D-25D06390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186</TotalTime>
  <Pages>8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SPecialiST</cp:lastModifiedBy>
  <cp:revision>39</cp:revision>
  <cp:lastPrinted>2022-06-15T13:03:00Z</cp:lastPrinted>
  <dcterms:created xsi:type="dcterms:W3CDTF">2022-08-29T09:55:00Z</dcterms:created>
  <dcterms:modified xsi:type="dcterms:W3CDTF">2024-10-01T05:11:00Z</dcterms:modified>
</cp:coreProperties>
</file>